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128" w:rsidRPr="00B277AC" w:rsidRDefault="00D96763" w:rsidP="00466128">
      <w:pPr>
        <w:pStyle w:val="NoSpacing"/>
        <w:jc w:val="center"/>
        <w:rPr>
          <w:rFonts w:ascii="Arial" w:hAnsi="Arial" w:cs="Arial"/>
          <w:sz w:val="20"/>
          <w:szCs w:val="20"/>
        </w:rPr>
      </w:pPr>
      <w:bookmarkStart w:id="0" w:name="_GoBack"/>
      <w:bookmarkEnd w:id="0"/>
      <w:r>
        <w:rPr>
          <w:rFonts w:ascii="Arial" w:hAnsi="Arial" w:cs="Arial"/>
          <w:sz w:val="20"/>
          <w:szCs w:val="20"/>
        </w:rPr>
        <w:t xml:space="preserve"> </w:t>
      </w:r>
      <w:r w:rsidR="00E71A40">
        <w:rPr>
          <w:rFonts w:ascii="Arial" w:hAnsi="Arial" w:cs="Arial"/>
          <w:sz w:val="20"/>
          <w:szCs w:val="20"/>
        </w:rPr>
        <w:t xml:space="preserve"> </w:t>
      </w:r>
      <w:r w:rsidR="00466128" w:rsidRPr="00B277AC">
        <w:rPr>
          <w:rFonts w:ascii="Arial" w:hAnsi="Arial" w:cs="Arial"/>
          <w:noProof/>
          <w:sz w:val="20"/>
          <w:szCs w:val="20"/>
          <w:lang w:eastAsia="en-GB"/>
        </w:rPr>
        <w:drawing>
          <wp:inline distT="0" distB="0" distL="0" distR="0" wp14:anchorId="07DEBB80" wp14:editId="06CBC7B0">
            <wp:extent cx="1367790" cy="1367790"/>
            <wp:effectExtent l="0" t="0" r="3810" b="3810"/>
            <wp:docPr id="1" name="Picture 1" descr="Macintosh HD:Users:jamesdeville:Desktop:01_Moreton_Town_Logos:02_PC_Logo_Assets:03_CMYK_JPGs:01_Parish_Council_Logo_PMS7458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deville:Desktop:01_Moreton_Town_Logos:02_PC_Logo_Assets:03_CMYK_JPGs:01_Parish_Council_Logo_PMS7458_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790" cy="1367790"/>
                    </a:xfrm>
                    <a:prstGeom prst="rect">
                      <a:avLst/>
                    </a:prstGeom>
                    <a:noFill/>
                    <a:ln>
                      <a:noFill/>
                    </a:ln>
                  </pic:spPr>
                </pic:pic>
              </a:graphicData>
            </a:graphic>
          </wp:inline>
        </w:drawing>
      </w:r>
    </w:p>
    <w:p w:rsidR="00466128" w:rsidRPr="00B277AC" w:rsidRDefault="00466128" w:rsidP="00466128">
      <w:pPr>
        <w:pStyle w:val="NoSpacing"/>
        <w:jc w:val="center"/>
        <w:rPr>
          <w:rFonts w:ascii="Arial" w:hAnsi="Arial" w:cs="Arial"/>
          <w:sz w:val="20"/>
          <w:szCs w:val="20"/>
        </w:rPr>
      </w:pPr>
    </w:p>
    <w:tbl>
      <w:tblPr>
        <w:tblStyle w:val="TableGrid"/>
        <w:tblW w:w="10731" w:type="dxa"/>
        <w:tblLayout w:type="fixed"/>
        <w:tblLook w:val="04A0" w:firstRow="1" w:lastRow="0" w:firstColumn="1" w:lastColumn="0" w:noHBand="0" w:noVBand="1"/>
      </w:tblPr>
      <w:tblGrid>
        <w:gridCol w:w="1638"/>
        <w:gridCol w:w="2439"/>
        <w:gridCol w:w="3591"/>
        <w:gridCol w:w="3063"/>
      </w:tblGrid>
      <w:tr w:rsidR="00466128" w:rsidRPr="00B277AC" w:rsidTr="005E286B">
        <w:trPr>
          <w:trHeight w:val="706"/>
        </w:trPr>
        <w:tc>
          <w:tcPr>
            <w:tcW w:w="10731" w:type="dxa"/>
            <w:gridSpan w:val="4"/>
            <w:shd w:val="clear" w:color="auto" w:fill="B8CCE4" w:themeFill="accent1" w:themeFillTint="66"/>
            <w:vAlign w:val="center"/>
          </w:tcPr>
          <w:p w:rsidR="00466128" w:rsidRPr="00B277AC" w:rsidRDefault="00466128" w:rsidP="004A0F64">
            <w:pPr>
              <w:pStyle w:val="NoSpacing"/>
              <w:jc w:val="center"/>
              <w:rPr>
                <w:rFonts w:ascii="Arial" w:hAnsi="Arial" w:cs="Arial"/>
                <w:sz w:val="20"/>
                <w:szCs w:val="20"/>
              </w:rPr>
            </w:pPr>
            <w:r w:rsidRPr="00B277AC">
              <w:rPr>
                <w:rFonts w:ascii="Arial" w:hAnsi="Arial" w:cs="Arial"/>
                <w:b/>
                <w:sz w:val="20"/>
                <w:szCs w:val="20"/>
              </w:rPr>
              <w:t xml:space="preserve">Minutes of </w:t>
            </w:r>
            <w:r w:rsidR="009E01D7">
              <w:rPr>
                <w:rFonts w:ascii="Arial" w:hAnsi="Arial" w:cs="Arial"/>
                <w:b/>
                <w:sz w:val="20"/>
                <w:szCs w:val="20"/>
              </w:rPr>
              <w:t xml:space="preserve">the meeting of Moretonhampstead Parish Council held on Tuesday </w:t>
            </w:r>
            <w:r w:rsidR="004A0F64">
              <w:rPr>
                <w:rFonts w:ascii="Arial" w:hAnsi="Arial" w:cs="Arial"/>
                <w:b/>
                <w:sz w:val="20"/>
                <w:szCs w:val="20"/>
              </w:rPr>
              <w:t>6</w:t>
            </w:r>
            <w:r w:rsidR="004A0F64" w:rsidRPr="004A0F64">
              <w:rPr>
                <w:rFonts w:ascii="Arial" w:hAnsi="Arial" w:cs="Arial"/>
                <w:b/>
                <w:sz w:val="20"/>
                <w:szCs w:val="20"/>
                <w:vertAlign w:val="superscript"/>
              </w:rPr>
              <w:t>th</w:t>
            </w:r>
            <w:r w:rsidR="004A0F64">
              <w:rPr>
                <w:rFonts w:ascii="Arial" w:hAnsi="Arial" w:cs="Arial"/>
                <w:b/>
                <w:sz w:val="20"/>
                <w:szCs w:val="20"/>
              </w:rPr>
              <w:t xml:space="preserve"> August</w:t>
            </w:r>
            <w:r w:rsidR="0096500B">
              <w:rPr>
                <w:rFonts w:ascii="Arial" w:hAnsi="Arial" w:cs="Arial"/>
                <w:b/>
                <w:sz w:val="20"/>
                <w:szCs w:val="20"/>
              </w:rPr>
              <w:t xml:space="preserve"> 2019 at 7.00</w:t>
            </w:r>
            <w:r w:rsidR="009E01D7">
              <w:rPr>
                <w:rFonts w:ascii="Arial" w:hAnsi="Arial" w:cs="Arial"/>
                <w:b/>
                <w:sz w:val="20"/>
                <w:szCs w:val="20"/>
              </w:rPr>
              <w:t>pm at the Community Club, Moretonhampstead</w:t>
            </w:r>
          </w:p>
        </w:tc>
      </w:tr>
      <w:tr w:rsidR="00466128" w:rsidRPr="00B277AC" w:rsidTr="005E286B">
        <w:tc>
          <w:tcPr>
            <w:tcW w:w="1638" w:type="dxa"/>
          </w:tcPr>
          <w:p w:rsidR="00466128" w:rsidRPr="00B277AC" w:rsidRDefault="00466128" w:rsidP="005E286B">
            <w:pPr>
              <w:pStyle w:val="NoSpacing"/>
              <w:rPr>
                <w:rFonts w:ascii="Arial" w:hAnsi="Arial" w:cs="Arial"/>
                <w:b/>
                <w:sz w:val="20"/>
                <w:szCs w:val="20"/>
              </w:rPr>
            </w:pPr>
            <w:r w:rsidRPr="00B277AC">
              <w:rPr>
                <w:rFonts w:ascii="Arial" w:hAnsi="Arial" w:cs="Arial"/>
                <w:b/>
                <w:sz w:val="20"/>
                <w:szCs w:val="20"/>
              </w:rPr>
              <w:t>Present</w:t>
            </w:r>
          </w:p>
        </w:tc>
        <w:tc>
          <w:tcPr>
            <w:tcW w:w="9093" w:type="dxa"/>
            <w:gridSpan w:val="3"/>
          </w:tcPr>
          <w:p w:rsidR="009E01D7" w:rsidRDefault="009E01D7" w:rsidP="004237C6">
            <w:pPr>
              <w:pStyle w:val="NoSpacing"/>
              <w:rPr>
                <w:rFonts w:ascii="Arial" w:hAnsi="Arial" w:cs="Arial"/>
                <w:sz w:val="20"/>
                <w:szCs w:val="20"/>
              </w:rPr>
            </w:pPr>
            <w:r>
              <w:rPr>
                <w:rFonts w:ascii="Arial" w:hAnsi="Arial" w:cs="Arial"/>
                <w:sz w:val="20"/>
                <w:szCs w:val="20"/>
              </w:rPr>
              <w:t>Cllr Malcolm Chudley</w:t>
            </w:r>
          </w:p>
          <w:p w:rsidR="009E01D7" w:rsidRDefault="009E01D7" w:rsidP="004237C6">
            <w:pPr>
              <w:pStyle w:val="NoSpacing"/>
              <w:rPr>
                <w:rFonts w:ascii="Arial" w:hAnsi="Arial" w:cs="Arial"/>
                <w:sz w:val="20"/>
                <w:szCs w:val="20"/>
              </w:rPr>
            </w:pPr>
            <w:r>
              <w:rPr>
                <w:rFonts w:ascii="Arial" w:hAnsi="Arial" w:cs="Arial"/>
                <w:sz w:val="20"/>
                <w:szCs w:val="20"/>
              </w:rPr>
              <w:t>Cllr John Farrand-Rogers</w:t>
            </w:r>
          </w:p>
          <w:p w:rsidR="0096500B" w:rsidRDefault="0096500B" w:rsidP="004237C6">
            <w:pPr>
              <w:pStyle w:val="NoSpacing"/>
              <w:rPr>
                <w:rFonts w:ascii="Arial" w:hAnsi="Arial" w:cs="Arial"/>
                <w:sz w:val="20"/>
                <w:szCs w:val="20"/>
              </w:rPr>
            </w:pPr>
            <w:r>
              <w:rPr>
                <w:rFonts w:ascii="Arial" w:hAnsi="Arial" w:cs="Arial"/>
                <w:sz w:val="20"/>
                <w:szCs w:val="20"/>
              </w:rPr>
              <w:t>Cllr Vivienne Hodges (Chairman)</w:t>
            </w:r>
          </w:p>
          <w:p w:rsidR="009E01D7" w:rsidRDefault="009E01D7" w:rsidP="004237C6">
            <w:pPr>
              <w:pStyle w:val="NoSpacing"/>
              <w:rPr>
                <w:rFonts w:ascii="Arial" w:hAnsi="Arial" w:cs="Arial"/>
                <w:sz w:val="20"/>
                <w:szCs w:val="20"/>
              </w:rPr>
            </w:pPr>
            <w:r>
              <w:rPr>
                <w:rFonts w:ascii="Arial" w:hAnsi="Arial" w:cs="Arial"/>
                <w:sz w:val="20"/>
                <w:szCs w:val="20"/>
              </w:rPr>
              <w:t>Cllr Mike Jeffery</w:t>
            </w:r>
          </w:p>
          <w:p w:rsidR="009E01D7" w:rsidRDefault="009E01D7" w:rsidP="004237C6">
            <w:pPr>
              <w:pStyle w:val="NoSpacing"/>
              <w:rPr>
                <w:rFonts w:ascii="Arial" w:hAnsi="Arial" w:cs="Arial"/>
                <w:sz w:val="20"/>
                <w:szCs w:val="20"/>
              </w:rPr>
            </w:pPr>
            <w:r>
              <w:rPr>
                <w:rFonts w:ascii="Arial" w:hAnsi="Arial" w:cs="Arial"/>
                <w:sz w:val="20"/>
                <w:szCs w:val="20"/>
              </w:rPr>
              <w:t>Cllr</w:t>
            </w:r>
            <w:r w:rsidR="0096500B">
              <w:rPr>
                <w:rFonts w:ascii="Arial" w:hAnsi="Arial" w:cs="Arial"/>
                <w:sz w:val="20"/>
                <w:szCs w:val="20"/>
              </w:rPr>
              <w:t xml:space="preserve"> Bas Payne </w:t>
            </w:r>
          </w:p>
          <w:p w:rsidR="009E01D7" w:rsidRDefault="009E01D7" w:rsidP="004237C6">
            <w:pPr>
              <w:pStyle w:val="NoSpacing"/>
              <w:rPr>
                <w:rFonts w:ascii="Arial" w:hAnsi="Arial" w:cs="Arial"/>
                <w:sz w:val="20"/>
                <w:szCs w:val="20"/>
              </w:rPr>
            </w:pPr>
            <w:r>
              <w:rPr>
                <w:rFonts w:ascii="Arial" w:hAnsi="Arial" w:cs="Arial"/>
                <w:sz w:val="20"/>
                <w:szCs w:val="20"/>
              </w:rPr>
              <w:t>Cllr Penny Simpson</w:t>
            </w:r>
          </w:p>
          <w:p w:rsidR="006E3C1B" w:rsidRDefault="006E3C1B" w:rsidP="004237C6">
            <w:pPr>
              <w:pStyle w:val="NoSpacing"/>
              <w:rPr>
                <w:rFonts w:ascii="Arial" w:hAnsi="Arial" w:cs="Arial"/>
                <w:sz w:val="20"/>
                <w:szCs w:val="20"/>
              </w:rPr>
            </w:pPr>
            <w:r>
              <w:rPr>
                <w:rFonts w:ascii="Arial" w:hAnsi="Arial" w:cs="Arial"/>
                <w:sz w:val="20"/>
                <w:szCs w:val="20"/>
              </w:rPr>
              <w:t>Cllr Mike Warner</w:t>
            </w:r>
          </w:p>
          <w:p w:rsidR="009E01D7" w:rsidRPr="00B277AC" w:rsidRDefault="009E01D7" w:rsidP="004237C6">
            <w:pPr>
              <w:pStyle w:val="NoSpacing"/>
              <w:rPr>
                <w:rFonts w:ascii="Arial" w:hAnsi="Arial" w:cs="Arial"/>
                <w:sz w:val="20"/>
                <w:szCs w:val="20"/>
              </w:rPr>
            </w:pPr>
          </w:p>
        </w:tc>
      </w:tr>
      <w:tr w:rsidR="00466128" w:rsidRPr="00B277AC" w:rsidTr="005E286B">
        <w:tc>
          <w:tcPr>
            <w:tcW w:w="1638" w:type="dxa"/>
          </w:tcPr>
          <w:p w:rsidR="00466128" w:rsidRPr="00B277AC" w:rsidRDefault="00466128" w:rsidP="005E286B">
            <w:pPr>
              <w:pStyle w:val="NoSpacing"/>
              <w:rPr>
                <w:rFonts w:ascii="Arial" w:hAnsi="Arial" w:cs="Arial"/>
                <w:b/>
                <w:sz w:val="20"/>
                <w:szCs w:val="20"/>
              </w:rPr>
            </w:pPr>
            <w:r w:rsidRPr="00B277AC">
              <w:rPr>
                <w:rFonts w:ascii="Arial" w:hAnsi="Arial" w:cs="Arial"/>
                <w:b/>
                <w:sz w:val="20"/>
                <w:szCs w:val="20"/>
              </w:rPr>
              <w:t>In attendance</w:t>
            </w:r>
          </w:p>
        </w:tc>
        <w:tc>
          <w:tcPr>
            <w:tcW w:w="9093" w:type="dxa"/>
            <w:gridSpan w:val="3"/>
          </w:tcPr>
          <w:p w:rsidR="0096500B" w:rsidRDefault="004A0F64" w:rsidP="00A76077">
            <w:pPr>
              <w:pStyle w:val="NoSpacing"/>
              <w:rPr>
                <w:rFonts w:ascii="Arial" w:hAnsi="Arial" w:cs="Arial"/>
                <w:sz w:val="20"/>
                <w:szCs w:val="20"/>
              </w:rPr>
            </w:pPr>
            <w:r>
              <w:rPr>
                <w:rFonts w:ascii="Arial" w:hAnsi="Arial" w:cs="Arial"/>
                <w:sz w:val="20"/>
                <w:szCs w:val="20"/>
              </w:rPr>
              <w:t>5</w:t>
            </w:r>
            <w:r w:rsidR="0096500B">
              <w:rPr>
                <w:rFonts w:ascii="Arial" w:hAnsi="Arial" w:cs="Arial"/>
                <w:sz w:val="20"/>
                <w:szCs w:val="20"/>
              </w:rPr>
              <w:t xml:space="preserve"> member</w:t>
            </w:r>
            <w:r w:rsidR="006E3C1B">
              <w:rPr>
                <w:rFonts w:ascii="Arial" w:hAnsi="Arial" w:cs="Arial"/>
                <w:sz w:val="20"/>
                <w:szCs w:val="20"/>
              </w:rPr>
              <w:t>s</w:t>
            </w:r>
            <w:r w:rsidR="0096500B">
              <w:rPr>
                <w:rFonts w:ascii="Arial" w:hAnsi="Arial" w:cs="Arial"/>
                <w:sz w:val="20"/>
                <w:szCs w:val="20"/>
              </w:rPr>
              <w:t xml:space="preserve"> of the public</w:t>
            </w:r>
          </w:p>
          <w:p w:rsidR="00466128" w:rsidRDefault="009E01D7" w:rsidP="00A76077">
            <w:pPr>
              <w:pStyle w:val="NoSpacing"/>
              <w:rPr>
                <w:rFonts w:ascii="Arial" w:hAnsi="Arial" w:cs="Arial"/>
                <w:sz w:val="20"/>
                <w:szCs w:val="20"/>
              </w:rPr>
            </w:pPr>
            <w:r>
              <w:rPr>
                <w:rFonts w:ascii="Arial" w:hAnsi="Arial" w:cs="Arial"/>
                <w:sz w:val="20"/>
                <w:szCs w:val="20"/>
              </w:rPr>
              <w:t>Sarah Jenkins – Locum Clerk</w:t>
            </w:r>
          </w:p>
          <w:p w:rsidR="009E01D7" w:rsidRPr="00B277AC" w:rsidRDefault="009E01D7" w:rsidP="00A76077">
            <w:pPr>
              <w:pStyle w:val="NoSpacing"/>
              <w:rPr>
                <w:rFonts w:ascii="Arial" w:hAnsi="Arial" w:cs="Arial"/>
                <w:sz w:val="20"/>
                <w:szCs w:val="20"/>
              </w:rPr>
            </w:pPr>
          </w:p>
        </w:tc>
      </w:tr>
      <w:tr w:rsidR="00466128" w:rsidRPr="00B277AC" w:rsidTr="005E286B">
        <w:tc>
          <w:tcPr>
            <w:tcW w:w="10731" w:type="dxa"/>
            <w:gridSpan w:val="4"/>
          </w:tcPr>
          <w:p w:rsidR="00541AC4" w:rsidRDefault="00466128" w:rsidP="00541AC4">
            <w:pPr>
              <w:pStyle w:val="NoSpacing"/>
              <w:rPr>
                <w:rFonts w:ascii="Arial" w:hAnsi="Arial" w:cs="Arial"/>
                <w:b/>
                <w:sz w:val="20"/>
                <w:szCs w:val="20"/>
              </w:rPr>
            </w:pPr>
            <w:r w:rsidRPr="00B277AC">
              <w:rPr>
                <w:rFonts w:ascii="Arial" w:hAnsi="Arial" w:cs="Arial"/>
                <w:b/>
                <w:sz w:val="20"/>
                <w:szCs w:val="20"/>
              </w:rPr>
              <w:t>Public Session</w:t>
            </w:r>
            <w:r w:rsidR="00541AC4">
              <w:rPr>
                <w:rFonts w:ascii="Arial" w:hAnsi="Arial" w:cs="Arial"/>
                <w:b/>
                <w:sz w:val="20"/>
                <w:szCs w:val="20"/>
              </w:rPr>
              <w:t>:</w:t>
            </w:r>
          </w:p>
          <w:p w:rsidR="004A0F64" w:rsidRDefault="004A0F64" w:rsidP="00541AC4">
            <w:pPr>
              <w:pStyle w:val="NoSpacing"/>
              <w:rPr>
                <w:rFonts w:ascii="Arial" w:hAnsi="Arial" w:cs="Arial"/>
                <w:b/>
                <w:sz w:val="20"/>
                <w:szCs w:val="20"/>
              </w:rPr>
            </w:pPr>
          </w:p>
          <w:p w:rsidR="00541AC4" w:rsidRDefault="006E3C1B" w:rsidP="005C3832">
            <w:pPr>
              <w:pStyle w:val="NoSpacing"/>
              <w:rPr>
                <w:rFonts w:ascii="Arial" w:hAnsi="Arial" w:cs="Arial"/>
                <w:sz w:val="20"/>
                <w:szCs w:val="20"/>
              </w:rPr>
            </w:pPr>
            <w:r>
              <w:rPr>
                <w:rFonts w:ascii="Arial" w:hAnsi="Arial" w:cs="Arial"/>
                <w:sz w:val="20"/>
                <w:szCs w:val="20"/>
              </w:rPr>
              <w:t xml:space="preserve">The Chairman welcomed the members of the public.  </w:t>
            </w:r>
            <w:r w:rsidR="004A0F64">
              <w:rPr>
                <w:rFonts w:ascii="Arial" w:hAnsi="Arial" w:cs="Arial"/>
                <w:sz w:val="20"/>
                <w:szCs w:val="20"/>
              </w:rPr>
              <w:t>A member of the public addressed agenda item 5 (To appoint two Councillors to attend the DNPA Local Plan workshop on Tuesday 17</w:t>
            </w:r>
            <w:r w:rsidR="004A0F64" w:rsidRPr="004A0F64">
              <w:rPr>
                <w:rFonts w:ascii="Arial" w:hAnsi="Arial" w:cs="Arial"/>
                <w:sz w:val="20"/>
                <w:szCs w:val="20"/>
                <w:vertAlign w:val="superscript"/>
              </w:rPr>
              <w:t>th</w:t>
            </w:r>
            <w:r w:rsidR="004A0F64">
              <w:rPr>
                <w:rFonts w:ascii="Arial" w:hAnsi="Arial" w:cs="Arial"/>
                <w:sz w:val="20"/>
                <w:szCs w:val="20"/>
              </w:rPr>
              <w:t xml:space="preserve"> September at 2pm) and requested that the Parish Council </w:t>
            </w:r>
            <w:r w:rsidR="005C3832">
              <w:rPr>
                <w:rFonts w:ascii="Arial" w:hAnsi="Arial" w:cs="Arial"/>
                <w:sz w:val="20"/>
                <w:szCs w:val="20"/>
              </w:rPr>
              <w:t>takes into account issues surrounding climate change when forming its response to the consultation on the</w:t>
            </w:r>
            <w:r w:rsidR="004A0F64">
              <w:rPr>
                <w:rFonts w:ascii="Arial" w:hAnsi="Arial" w:cs="Arial"/>
                <w:sz w:val="20"/>
                <w:szCs w:val="20"/>
              </w:rPr>
              <w:t xml:space="preserve"> final draft of the </w:t>
            </w:r>
            <w:r w:rsidR="005C3832">
              <w:rPr>
                <w:rFonts w:ascii="Arial" w:hAnsi="Arial" w:cs="Arial"/>
                <w:sz w:val="20"/>
                <w:szCs w:val="20"/>
              </w:rPr>
              <w:t>Local Plan.  By way of an example, the member of the public highlighted a possible relaxation of planning guidance to allow residents to generate their own power.</w:t>
            </w:r>
          </w:p>
          <w:p w:rsidR="005C3832" w:rsidRDefault="005C3832" w:rsidP="005C3832">
            <w:pPr>
              <w:pStyle w:val="NoSpacing"/>
              <w:rPr>
                <w:rFonts w:ascii="Arial" w:hAnsi="Arial" w:cs="Arial"/>
                <w:sz w:val="20"/>
                <w:szCs w:val="20"/>
              </w:rPr>
            </w:pPr>
          </w:p>
          <w:p w:rsidR="005C3832" w:rsidRDefault="005C3832" w:rsidP="005C3832">
            <w:pPr>
              <w:pStyle w:val="NoSpacing"/>
              <w:rPr>
                <w:rFonts w:ascii="Arial" w:hAnsi="Arial" w:cs="Arial"/>
                <w:sz w:val="20"/>
                <w:szCs w:val="20"/>
              </w:rPr>
            </w:pPr>
            <w:r>
              <w:rPr>
                <w:rFonts w:ascii="Arial" w:hAnsi="Arial" w:cs="Arial"/>
                <w:sz w:val="20"/>
                <w:szCs w:val="20"/>
              </w:rPr>
              <w:t>A member of the public raised the matter of potential changes to the settlement boundary and asked the Parish Council to consider the views expressed in the community survey which did not support a boundary change.    The Chairman advised that the Local Plan Response Group would take note of the points raised when forming its response to the forthcoming consultation.</w:t>
            </w:r>
          </w:p>
          <w:p w:rsidR="005C3832" w:rsidRDefault="005C3832" w:rsidP="005C3832">
            <w:pPr>
              <w:pStyle w:val="NoSpacing"/>
              <w:rPr>
                <w:rFonts w:ascii="Arial" w:hAnsi="Arial" w:cs="Arial"/>
                <w:sz w:val="20"/>
                <w:szCs w:val="20"/>
              </w:rPr>
            </w:pPr>
          </w:p>
          <w:p w:rsidR="005C3832" w:rsidRDefault="005C3832" w:rsidP="005C3832">
            <w:pPr>
              <w:pStyle w:val="NoSpacing"/>
              <w:rPr>
                <w:rFonts w:ascii="Arial" w:hAnsi="Arial" w:cs="Arial"/>
                <w:sz w:val="20"/>
                <w:szCs w:val="20"/>
              </w:rPr>
            </w:pPr>
            <w:r>
              <w:rPr>
                <w:rFonts w:ascii="Arial" w:hAnsi="Arial" w:cs="Arial"/>
                <w:sz w:val="20"/>
                <w:szCs w:val="20"/>
              </w:rPr>
              <w:t xml:space="preserve">The Community Club had requested that the Parish Council considers paying the annual charge for its green waste bin.  The request would be </w:t>
            </w:r>
            <w:r w:rsidR="00450CD3">
              <w:rPr>
                <w:rFonts w:ascii="Arial" w:hAnsi="Arial" w:cs="Arial"/>
                <w:sz w:val="20"/>
                <w:szCs w:val="20"/>
              </w:rPr>
              <w:t>added to the list of payments tabled at the meeting.</w:t>
            </w:r>
          </w:p>
          <w:p w:rsidR="00450CD3" w:rsidRPr="00B277AC" w:rsidRDefault="00450CD3" w:rsidP="005C3832">
            <w:pPr>
              <w:pStyle w:val="NoSpacing"/>
              <w:rPr>
                <w:rFonts w:ascii="Arial" w:hAnsi="Arial" w:cs="Arial"/>
                <w:sz w:val="20"/>
                <w:szCs w:val="20"/>
              </w:rPr>
            </w:pPr>
          </w:p>
        </w:tc>
      </w:tr>
      <w:tr w:rsidR="00466128" w:rsidRPr="00B277AC" w:rsidTr="007B7E37">
        <w:tc>
          <w:tcPr>
            <w:tcW w:w="1638" w:type="dxa"/>
            <w:vAlign w:val="center"/>
          </w:tcPr>
          <w:p w:rsidR="00466128" w:rsidRPr="00B277AC" w:rsidRDefault="00466128" w:rsidP="005E286B">
            <w:pPr>
              <w:pStyle w:val="NoSpacing"/>
              <w:rPr>
                <w:rFonts w:ascii="Arial" w:hAnsi="Arial" w:cs="Arial"/>
                <w:b/>
                <w:sz w:val="20"/>
                <w:szCs w:val="20"/>
              </w:rPr>
            </w:pPr>
          </w:p>
          <w:p w:rsidR="00466128" w:rsidRPr="00B277AC" w:rsidRDefault="00466128" w:rsidP="005E286B">
            <w:pPr>
              <w:pStyle w:val="NoSpacing"/>
              <w:rPr>
                <w:rFonts w:ascii="Arial" w:hAnsi="Arial" w:cs="Arial"/>
                <w:b/>
                <w:sz w:val="20"/>
                <w:szCs w:val="20"/>
              </w:rPr>
            </w:pPr>
            <w:r w:rsidRPr="00B277AC">
              <w:rPr>
                <w:rFonts w:ascii="Arial" w:hAnsi="Arial" w:cs="Arial"/>
                <w:b/>
                <w:sz w:val="20"/>
                <w:szCs w:val="20"/>
              </w:rPr>
              <w:t>Item No</w:t>
            </w:r>
          </w:p>
          <w:p w:rsidR="00466128" w:rsidRPr="00B277AC" w:rsidRDefault="00466128" w:rsidP="005E286B">
            <w:pPr>
              <w:pStyle w:val="NoSpacing"/>
              <w:rPr>
                <w:rFonts w:ascii="Arial" w:hAnsi="Arial" w:cs="Arial"/>
                <w:b/>
                <w:sz w:val="20"/>
                <w:szCs w:val="20"/>
              </w:rPr>
            </w:pPr>
          </w:p>
        </w:tc>
        <w:tc>
          <w:tcPr>
            <w:tcW w:w="2439" w:type="dxa"/>
            <w:vAlign w:val="center"/>
          </w:tcPr>
          <w:p w:rsidR="00466128" w:rsidRPr="00B277AC" w:rsidRDefault="009E01D7" w:rsidP="005E286B">
            <w:pPr>
              <w:pStyle w:val="NoSpacing"/>
              <w:rPr>
                <w:rFonts w:ascii="Arial" w:hAnsi="Arial" w:cs="Arial"/>
                <w:b/>
                <w:sz w:val="20"/>
                <w:szCs w:val="20"/>
              </w:rPr>
            </w:pPr>
            <w:r>
              <w:rPr>
                <w:rFonts w:ascii="Arial" w:hAnsi="Arial" w:cs="Arial"/>
                <w:b/>
                <w:sz w:val="20"/>
                <w:szCs w:val="20"/>
              </w:rPr>
              <w:t>Agenda item</w:t>
            </w:r>
          </w:p>
        </w:tc>
        <w:tc>
          <w:tcPr>
            <w:tcW w:w="3591" w:type="dxa"/>
            <w:vAlign w:val="center"/>
          </w:tcPr>
          <w:p w:rsidR="00466128" w:rsidRPr="00B277AC" w:rsidRDefault="00466128" w:rsidP="005E286B">
            <w:pPr>
              <w:pStyle w:val="NoSpacing"/>
              <w:rPr>
                <w:rFonts w:ascii="Arial" w:hAnsi="Arial" w:cs="Arial"/>
                <w:b/>
                <w:sz w:val="20"/>
                <w:szCs w:val="20"/>
              </w:rPr>
            </w:pPr>
            <w:r w:rsidRPr="00B277AC">
              <w:rPr>
                <w:rFonts w:ascii="Arial" w:hAnsi="Arial" w:cs="Arial"/>
                <w:b/>
                <w:sz w:val="20"/>
                <w:szCs w:val="20"/>
              </w:rPr>
              <w:t>Discussion points</w:t>
            </w:r>
          </w:p>
        </w:tc>
        <w:tc>
          <w:tcPr>
            <w:tcW w:w="3063" w:type="dxa"/>
            <w:vAlign w:val="center"/>
          </w:tcPr>
          <w:p w:rsidR="00466128" w:rsidRPr="00B277AC" w:rsidRDefault="00466128" w:rsidP="005E286B">
            <w:pPr>
              <w:pStyle w:val="NoSpacing"/>
              <w:rPr>
                <w:rFonts w:ascii="Arial" w:hAnsi="Arial" w:cs="Arial"/>
                <w:b/>
                <w:sz w:val="20"/>
                <w:szCs w:val="20"/>
              </w:rPr>
            </w:pPr>
            <w:r w:rsidRPr="00B277AC">
              <w:rPr>
                <w:rFonts w:ascii="Arial" w:hAnsi="Arial" w:cs="Arial"/>
                <w:b/>
                <w:sz w:val="20"/>
                <w:szCs w:val="20"/>
              </w:rPr>
              <w:t>Outcome/action</w:t>
            </w:r>
          </w:p>
        </w:tc>
      </w:tr>
      <w:tr w:rsidR="006157A6" w:rsidRPr="00265268" w:rsidTr="007B7E37">
        <w:tc>
          <w:tcPr>
            <w:tcW w:w="1638" w:type="dxa"/>
          </w:tcPr>
          <w:p w:rsidR="00583D96" w:rsidRDefault="00450CD3" w:rsidP="005E286B">
            <w:pPr>
              <w:pStyle w:val="NoSpacing"/>
              <w:rPr>
                <w:rFonts w:ascii="Arial" w:hAnsi="Arial" w:cs="Arial"/>
                <w:sz w:val="20"/>
                <w:szCs w:val="20"/>
              </w:rPr>
            </w:pPr>
            <w:r>
              <w:rPr>
                <w:rFonts w:ascii="Arial" w:hAnsi="Arial" w:cs="Arial"/>
                <w:sz w:val="20"/>
                <w:szCs w:val="20"/>
              </w:rPr>
              <w:t>122</w:t>
            </w:r>
            <w:r w:rsidR="009E01D7">
              <w:rPr>
                <w:rFonts w:ascii="Arial" w:hAnsi="Arial" w:cs="Arial"/>
                <w:sz w:val="20"/>
                <w:szCs w:val="20"/>
              </w:rPr>
              <w:t>/2019</w:t>
            </w:r>
          </w:p>
        </w:tc>
        <w:tc>
          <w:tcPr>
            <w:tcW w:w="2439" w:type="dxa"/>
          </w:tcPr>
          <w:p w:rsidR="006157A6" w:rsidRDefault="009E01D7" w:rsidP="0035074F">
            <w:pPr>
              <w:pStyle w:val="NoSpacing"/>
              <w:rPr>
                <w:rFonts w:ascii="Arial" w:hAnsi="Arial" w:cs="Arial"/>
                <w:sz w:val="20"/>
                <w:szCs w:val="20"/>
              </w:rPr>
            </w:pPr>
            <w:r>
              <w:rPr>
                <w:rFonts w:ascii="Arial" w:hAnsi="Arial" w:cs="Arial"/>
                <w:sz w:val="20"/>
                <w:szCs w:val="20"/>
              </w:rPr>
              <w:t>To accept apologies for absence.</w:t>
            </w:r>
          </w:p>
          <w:p w:rsidR="009E01D7" w:rsidRPr="00750B71" w:rsidRDefault="009E01D7" w:rsidP="0035074F">
            <w:pPr>
              <w:pStyle w:val="NoSpacing"/>
              <w:rPr>
                <w:rFonts w:ascii="Arial" w:hAnsi="Arial" w:cs="Arial"/>
                <w:sz w:val="20"/>
                <w:szCs w:val="20"/>
              </w:rPr>
            </w:pPr>
          </w:p>
        </w:tc>
        <w:tc>
          <w:tcPr>
            <w:tcW w:w="3591" w:type="dxa"/>
          </w:tcPr>
          <w:p w:rsidR="006157A6" w:rsidRPr="00622067" w:rsidRDefault="006157A6" w:rsidP="0035074F">
            <w:pPr>
              <w:pStyle w:val="NoSpacing"/>
              <w:rPr>
                <w:rFonts w:ascii="Arial" w:hAnsi="Arial" w:cs="Arial"/>
                <w:sz w:val="20"/>
                <w:szCs w:val="20"/>
              </w:rPr>
            </w:pPr>
          </w:p>
        </w:tc>
        <w:tc>
          <w:tcPr>
            <w:tcW w:w="3063" w:type="dxa"/>
          </w:tcPr>
          <w:p w:rsidR="00D874F8" w:rsidRDefault="009F2AD6" w:rsidP="00F349F1">
            <w:pPr>
              <w:pStyle w:val="NoSpacing"/>
              <w:rPr>
                <w:rFonts w:ascii="Arial" w:hAnsi="Arial" w:cs="Arial"/>
                <w:sz w:val="20"/>
                <w:szCs w:val="20"/>
              </w:rPr>
            </w:pPr>
            <w:r>
              <w:rPr>
                <w:rFonts w:ascii="Arial" w:hAnsi="Arial" w:cs="Arial"/>
                <w:sz w:val="20"/>
                <w:szCs w:val="20"/>
              </w:rPr>
              <w:t>Apologies for absence were accepted from Cllrs Anna Adnitt, Nicky Cardew, Paul Dodd and Rose Mogeni.</w:t>
            </w:r>
          </w:p>
          <w:p w:rsidR="009E01D7" w:rsidRPr="00622067" w:rsidRDefault="009E01D7" w:rsidP="00F349F1">
            <w:pPr>
              <w:pStyle w:val="NoSpacing"/>
              <w:rPr>
                <w:rFonts w:ascii="Arial" w:hAnsi="Arial" w:cs="Arial"/>
                <w:sz w:val="20"/>
                <w:szCs w:val="20"/>
              </w:rPr>
            </w:pPr>
          </w:p>
        </w:tc>
      </w:tr>
      <w:tr w:rsidR="00466128" w:rsidRPr="00265268" w:rsidTr="007B7E37">
        <w:trPr>
          <w:trHeight w:val="498"/>
        </w:trPr>
        <w:tc>
          <w:tcPr>
            <w:tcW w:w="1638" w:type="dxa"/>
          </w:tcPr>
          <w:p w:rsidR="00CD2CB6" w:rsidRPr="00622067" w:rsidRDefault="009F2AD6" w:rsidP="00CD2CB6">
            <w:pPr>
              <w:pStyle w:val="NoSpacing"/>
              <w:rPr>
                <w:rFonts w:ascii="Arial" w:hAnsi="Arial" w:cs="Arial"/>
                <w:sz w:val="20"/>
                <w:szCs w:val="20"/>
              </w:rPr>
            </w:pPr>
            <w:r>
              <w:rPr>
                <w:rFonts w:ascii="Arial" w:hAnsi="Arial" w:cs="Arial"/>
                <w:sz w:val="20"/>
                <w:szCs w:val="20"/>
              </w:rPr>
              <w:t>123</w:t>
            </w:r>
            <w:r w:rsidR="009E01D7">
              <w:rPr>
                <w:rFonts w:ascii="Arial" w:hAnsi="Arial" w:cs="Arial"/>
                <w:sz w:val="20"/>
                <w:szCs w:val="20"/>
              </w:rPr>
              <w:t>/2019</w:t>
            </w:r>
          </w:p>
        </w:tc>
        <w:tc>
          <w:tcPr>
            <w:tcW w:w="2439" w:type="dxa"/>
          </w:tcPr>
          <w:p w:rsidR="00466128" w:rsidRDefault="009E01D7" w:rsidP="0035074F">
            <w:pPr>
              <w:pStyle w:val="NoSpacing"/>
              <w:rPr>
                <w:rFonts w:ascii="Arial" w:hAnsi="Arial" w:cs="Arial"/>
                <w:sz w:val="20"/>
                <w:szCs w:val="20"/>
              </w:rPr>
            </w:pPr>
            <w:r>
              <w:rPr>
                <w:rFonts w:ascii="Arial" w:hAnsi="Arial" w:cs="Arial"/>
                <w:sz w:val="20"/>
                <w:szCs w:val="20"/>
              </w:rPr>
              <w:t xml:space="preserve">To receive </w:t>
            </w:r>
            <w:r w:rsidR="0096500B">
              <w:rPr>
                <w:rFonts w:ascii="Arial" w:hAnsi="Arial" w:cs="Arial"/>
                <w:sz w:val="20"/>
                <w:szCs w:val="20"/>
              </w:rPr>
              <w:t xml:space="preserve">declarations of interest in items on the agenda and </w:t>
            </w:r>
            <w:r>
              <w:rPr>
                <w:rFonts w:ascii="Arial" w:hAnsi="Arial" w:cs="Arial"/>
                <w:sz w:val="20"/>
                <w:szCs w:val="20"/>
              </w:rPr>
              <w:t>req</w:t>
            </w:r>
            <w:r w:rsidR="0096500B">
              <w:rPr>
                <w:rFonts w:ascii="Arial" w:hAnsi="Arial" w:cs="Arial"/>
                <w:sz w:val="20"/>
                <w:szCs w:val="20"/>
              </w:rPr>
              <w:t>uests for dispensations</w:t>
            </w:r>
            <w:r>
              <w:rPr>
                <w:rFonts w:ascii="Arial" w:hAnsi="Arial" w:cs="Arial"/>
                <w:sz w:val="20"/>
                <w:szCs w:val="20"/>
              </w:rPr>
              <w:t>.</w:t>
            </w:r>
          </w:p>
          <w:p w:rsidR="009E01D7" w:rsidRPr="00750B71" w:rsidRDefault="009E01D7" w:rsidP="0035074F">
            <w:pPr>
              <w:pStyle w:val="NoSpacing"/>
              <w:rPr>
                <w:rFonts w:ascii="Arial" w:hAnsi="Arial" w:cs="Arial"/>
                <w:sz w:val="20"/>
                <w:szCs w:val="20"/>
              </w:rPr>
            </w:pPr>
          </w:p>
        </w:tc>
        <w:tc>
          <w:tcPr>
            <w:tcW w:w="3591" w:type="dxa"/>
          </w:tcPr>
          <w:p w:rsidR="00993BAC" w:rsidRPr="00CB0F8F" w:rsidRDefault="00993BAC" w:rsidP="00F349F1">
            <w:pPr>
              <w:pStyle w:val="NoSpacing"/>
              <w:rPr>
                <w:rFonts w:ascii="Arial" w:hAnsi="Arial" w:cs="Arial"/>
                <w:sz w:val="20"/>
                <w:szCs w:val="20"/>
              </w:rPr>
            </w:pPr>
          </w:p>
        </w:tc>
        <w:tc>
          <w:tcPr>
            <w:tcW w:w="3063" w:type="dxa"/>
          </w:tcPr>
          <w:p w:rsidR="00F349F1" w:rsidRPr="00CB0F8F" w:rsidRDefault="0096500B" w:rsidP="00E87301">
            <w:pPr>
              <w:pStyle w:val="NoSpacing"/>
              <w:rPr>
                <w:rFonts w:ascii="Arial" w:hAnsi="Arial" w:cs="Arial"/>
                <w:sz w:val="20"/>
                <w:szCs w:val="20"/>
              </w:rPr>
            </w:pPr>
            <w:r>
              <w:rPr>
                <w:rFonts w:ascii="Arial" w:hAnsi="Arial" w:cs="Arial"/>
                <w:sz w:val="20"/>
                <w:szCs w:val="20"/>
              </w:rPr>
              <w:t>None received</w:t>
            </w:r>
            <w:r w:rsidR="009E01D7">
              <w:rPr>
                <w:rFonts w:ascii="Arial" w:hAnsi="Arial" w:cs="Arial"/>
                <w:sz w:val="20"/>
                <w:szCs w:val="20"/>
              </w:rPr>
              <w:t>.</w:t>
            </w:r>
          </w:p>
        </w:tc>
      </w:tr>
      <w:tr w:rsidR="00466128" w:rsidRPr="00265268" w:rsidTr="007B7E37">
        <w:trPr>
          <w:trHeight w:val="260"/>
        </w:trPr>
        <w:tc>
          <w:tcPr>
            <w:tcW w:w="1638" w:type="dxa"/>
          </w:tcPr>
          <w:p w:rsidR="00466128" w:rsidRPr="00622067" w:rsidRDefault="009675C2" w:rsidP="00CD2CB6">
            <w:pPr>
              <w:pStyle w:val="NoSpacing"/>
              <w:rPr>
                <w:rFonts w:ascii="Arial" w:hAnsi="Arial" w:cs="Arial"/>
                <w:sz w:val="20"/>
                <w:szCs w:val="20"/>
              </w:rPr>
            </w:pPr>
            <w:r>
              <w:rPr>
                <w:rFonts w:ascii="Arial" w:hAnsi="Arial" w:cs="Arial"/>
                <w:sz w:val="20"/>
                <w:szCs w:val="20"/>
              </w:rPr>
              <w:t>124</w:t>
            </w:r>
            <w:r w:rsidR="009E01D7">
              <w:rPr>
                <w:rFonts w:ascii="Arial" w:hAnsi="Arial" w:cs="Arial"/>
                <w:sz w:val="20"/>
                <w:szCs w:val="20"/>
              </w:rPr>
              <w:t>/2019</w:t>
            </w:r>
          </w:p>
        </w:tc>
        <w:tc>
          <w:tcPr>
            <w:tcW w:w="2439" w:type="dxa"/>
          </w:tcPr>
          <w:p w:rsidR="00906A32" w:rsidRPr="00750B71" w:rsidRDefault="009E01D7" w:rsidP="009675C2">
            <w:pPr>
              <w:pStyle w:val="NoSpacing"/>
              <w:rPr>
                <w:rFonts w:ascii="Arial" w:hAnsi="Arial" w:cs="Arial"/>
                <w:sz w:val="20"/>
                <w:szCs w:val="20"/>
              </w:rPr>
            </w:pPr>
            <w:r>
              <w:rPr>
                <w:rFonts w:ascii="Arial" w:hAnsi="Arial" w:cs="Arial"/>
                <w:sz w:val="20"/>
                <w:szCs w:val="20"/>
              </w:rPr>
              <w:t xml:space="preserve">To approve the draft minutes of the </w:t>
            </w:r>
            <w:r w:rsidR="0096500B">
              <w:rPr>
                <w:rFonts w:ascii="Arial" w:hAnsi="Arial" w:cs="Arial"/>
                <w:sz w:val="20"/>
                <w:szCs w:val="20"/>
              </w:rPr>
              <w:t xml:space="preserve">meeting of the Parish </w:t>
            </w:r>
            <w:r w:rsidR="00077396">
              <w:rPr>
                <w:rFonts w:ascii="Arial" w:hAnsi="Arial" w:cs="Arial"/>
                <w:sz w:val="20"/>
                <w:szCs w:val="20"/>
              </w:rPr>
              <w:t>Council held</w:t>
            </w:r>
            <w:r>
              <w:rPr>
                <w:rFonts w:ascii="Arial" w:hAnsi="Arial" w:cs="Arial"/>
                <w:sz w:val="20"/>
                <w:szCs w:val="20"/>
              </w:rPr>
              <w:t xml:space="preserve"> on </w:t>
            </w:r>
            <w:r w:rsidR="009675C2">
              <w:rPr>
                <w:rFonts w:ascii="Arial" w:hAnsi="Arial" w:cs="Arial"/>
                <w:sz w:val="20"/>
                <w:szCs w:val="20"/>
              </w:rPr>
              <w:t>2</w:t>
            </w:r>
            <w:r w:rsidR="009675C2" w:rsidRPr="009675C2">
              <w:rPr>
                <w:rFonts w:ascii="Arial" w:hAnsi="Arial" w:cs="Arial"/>
                <w:sz w:val="20"/>
                <w:szCs w:val="20"/>
                <w:vertAlign w:val="superscript"/>
              </w:rPr>
              <w:t>nd</w:t>
            </w:r>
            <w:r w:rsidR="009675C2">
              <w:rPr>
                <w:rFonts w:ascii="Arial" w:hAnsi="Arial" w:cs="Arial"/>
                <w:sz w:val="20"/>
                <w:szCs w:val="20"/>
              </w:rPr>
              <w:t xml:space="preserve"> July</w:t>
            </w:r>
            <w:r>
              <w:rPr>
                <w:rFonts w:ascii="Arial" w:hAnsi="Arial" w:cs="Arial"/>
                <w:sz w:val="20"/>
                <w:szCs w:val="20"/>
              </w:rPr>
              <w:t xml:space="preserve"> 2019.</w:t>
            </w:r>
          </w:p>
        </w:tc>
        <w:tc>
          <w:tcPr>
            <w:tcW w:w="3591" w:type="dxa"/>
          </w:tcPr>
          <w:p w:rsidR="00906A32" w:rsidRPr="00622067" w:rsidRDefault="009E01D7" w:rsidP="00927E3A">
            <w:pPr>
              <w:pStyle w:val="NoSpacing"/>
              <w:rPr>
                <w:rFonts w:ascii="Arial" w:hAnsi="Arial" w:cs="Arial"/>
                <w:sz w:val="20"/>
                <w:szCs w:val="20"/>
              </w:rPr>
            </w:pPr>
            <w:r>
              <w:rPr>
                <w:rFonts w:ascii="Arial" w:hAnsi="Arial" w:cs="Arial"/>
                <w:sz w:val="20"/>
                <w:szCs w:val="20"/>
              </w:rPr>
              <w:t xml:space="preserve">Draft minutes </w:t>
            </w:r>
            <w:r w:rsidR="0096500B">
              <w:rPr>
                <w:rFonts w:ascii="Arial" w:hAnsi="Arial" w:cs="Arial"/>
                <w:sz w:val="20"/>
                <w:szCs w:val="20"/>
              </w:rPr>
              <w:t xml:space="preserve">of </w:t>
            </w:r>
            <w:r w:rsidR="00927E3A">
              <w:rPr>
                <w:rFonts w:ascii="Arial" w:hAnsi="Arial" w:cs="Arial"/>
                <w:sz w:val="20"/>
                <w:szCs w:val="20"/>
              </w:rPr>
              <w:t>the meeting</w:t>
            </w:r>
            <w:r w:rsidR="0096500B">
              <w:rPr>
                <w:rFonts w:ascii="Arial" w:hAnsi="Arial" w:cs="Arial"/>
                <w:sz w:val="20"/>
                <w:szCs w:val="20"/>
              </w:rPr>
              <w:t xml:space="preserve"> </w:t>
            </w:r>
            <w:r>
              <w:rPr>
                <w:rFonts w:ascii="Arial" w:hAnsi="Arial" w:cs="Arial"/>
                <w:sz w:val="20"/>
                <w:szCs w:val="20"/>
              </w:rPr>
              <w:t xml:space="preserve">had been circulated with the agenda.  </w:t>
            </w:r>
          </w:p>
        </w:tc>
        <w:tc>
          <w:tcPr>
            <w:tcW w:w="3063" w:type="dxa"/>
          </w:tcPr>
          <w:p w:rsidR="00927E3A" w:rsidRPr="009675C2" w:rsidRDefault="009675C2" w:rsidP="00AF4212">
            <w:pPr>
              <w:pStyle w:val="NoSpacing"/>
              <w:rPr>
                <w:rFonts w:ascii="Arial" w:hAnsi="Arial" w:cs="Arial"/>
                <w:i/>
                <w:sz w:val="20"/>
                <w:szCs w:val="20"/>
              </w:rPr>
            </w:pPr>
            <w:r>
              <w:rPr>
                <w:rFonts w:ascii="Arial" w:hAnsi="Arial" w:cs="Arial"/>
                <w:sz w:val="20"/>
                <w:szCs w:val="20"/>
              </w:rPr>
              <w:t>Cllr Bas Payne proposed that minute 112/2019 be amended to read ‘</w:t>
            </w:r>
            <w:r w:rsidRPr="009675C2">
              <w:rPr>
                <w:rFonts w:ascii="Arial" w:hAnsi="Arial" w:cs="Arial"/>
                <w:i/>
                <w:sz w:val="20"/>
                <w:szCs w:val="20"/>
              </w:rPr>
              <w:t>a leaning gravestone had been re-erected in the Churchyard</w:t>
            </w:r>
            <w:r>
              <w:rPr>
                <w:rFonts w:ascii="Arial" w:hAnsi="Arial" w:cs="Arial"/>
                <w:i/>
                <w:sz w:val="20"/>
                <w:szCs w:val="20"/>
              </w:rPr>
              <w:t>’</w:t>
            </w:r>
            <w:r w:rsidRPr="009675C2">
              <w:rPr>
                <w:rFonts w:ascii="Arial" w:hAnsi="Arial" w:cs="Arial"/>
                <w:i/>
                <w:sz w:val="20"/>
                <w:szCs w:val="20"/>
              </w:rPr>
              <w:t>.</w:t>
            </w:r>
          </w:p>
          <w:p w:rsidR="009675C2" w:rsidRDefault="009675C2" w:rsidP="00AF4212">
            <w:pPr>
              <w:pStyle w:val="NoSpacing"/>
              <w:rPr>
                <w:rFonts w:ascii="Arial" w:hAnsi="Arial" w:cs="Arial"/>
                <w:sz w:val="20"/>
                <w:szCs w:val="20"/>
              </w:rPr>
            </w:pPr>
          </w:p>
          <w:p w:rsidR="009675C2" w:rsidRDefault="009675C2" w:rsidP="00AF4212">
            <w:pPr>
              <w:pStyle w:val="NoSpacing"/>
              <w:rPr>
                <w:rFonts w:ascii="Arial" w:hAnsi="Arial" w:cs="Arial"/>
                <w:sz w:val="20"/>
                <w:szCs w:val="20"/>
              </w:rPr>
            </w:pPr>
          </w:p>
          <w:p w:rsidR="009675C2" w:rsidRDefault="009675C2" w:rsidP="00AF4212">
            <w:pPr>
              <w:pStyle w:val="NoSpacing"/>
              <w:rPr>
                <w:rFonts w:ascii="Arial" w:hAnsi="Arial" w:cs="Arial"/>
                <w:sz w:val="20"/>
                <w:szCs w:val="20"/>
              </w:rPr>
            </w:pPr>
          </w:p>
          <w:p w:rsidR="009675C2" w:rsidRDefault="009675C2" w:rsidP="00AF4212">
            <w:pPr>
              <w:pStyle w:val="NoSpacing"/>
              <w:rPr>
                <w:rFonts w:ascii="Arial" w:hAnsi="Arial" w:cs="Arial"/>
                <w:sz w:val="20"/>
                <w:szCs w:val="20"/>
              </w:rPr>
            </w:pPr>
          </w:p>
          <w:p w:rsidR="00BC1EC1" w:rsidRPr="0096500B" w:rsidRDefault="009E01D7" w:rsidP="00AF4212">
            <w:pPr>
              <w:pStyle w:val="NoSpacing"/>
              <w:rPr>
                <w:rFonts w:ascii="Arial" w:hAnsi="Arial" w:cs="Arial"/>
                <w:sz w:val="20"/>
                <w:szCs w:val="20"/>
              </w:rPr>
            </w:pPr>
            <w:r>
              <w:rPr>
                <w:rFonts w:ascii="Arial" w:hAnsi="Arial" w:cs="Arial"/>
                <w:sz w:val="20"/>
                <w:szCs w:val="20"/>
              </w:rPr>
              <w:lastRenderedPageBreak/>
              <w:t xml:space="preserve">Cllr </w:t>
            </w:r>
            <w:r w:rsidR="009675C2">
              <w:rPr>
                <w:rFonts w:ascii="Arial" w:hAnsi="Arial" w:cs="Arial"/>
                <w:sz w:val="20"/>
                <w:szCs w:val="20"/>
              </w:rPr>
              <w:t>Bas Payne</w:t>
            </w:r>
            <w:r>
              <w:rPr>
                <w:rFonts w:ascii="Arial" w:hAnsi="Arial" w:cs="Arial"/>
                <w:sz w:val="20"/>
                <w:szCs w:val="20"/>
              </w:rPr>
              <w:t xml:space="preserve"> proposed that the minutes of </w:t>
            </w:r>
            <w:r w:rsidR="00927E3A">
              <w:rPr>
                <w:rFonts w:ascii="Arial" w:hAnsi="Arial" w:cs="Arial"/>
                <w:sz w:val="20"/>
                <w:szCs w:val="20"/>
              </w:rPr>
              <w:t xml:space="preserve">the meeting </w:t>
            </w:r>
            <w:r>
              <w:rPr>
                <w:rFonts w:ascii="Arial" w:hAnsi="Arial" w:cs="Arial"/>
                <w:sz w:val="20"/>
                <w:szCs w:val="20"/>
              </w:rPr>
              <w:t xml:space="preserve">held on </w:t>
            </w:r>
            <w:r w:rsidR="009675C2">
              <w:rPr>
                <w:rFonts w:ascii="Arial" w:hAnsi="Arial" w:cs="Arial"/>
                <w:sz w:val="20"/>
                <w:szCs w:val="20"/>
              </w:rPr>
              <w:t>2</w:t>
            </w:r>
            <w:r w:rsidR="009675C2" w:rsidRPr="009675C2">
              <w:rPr>
                <w:rFonts w:ascii="Arial" w:hAnsi="Arial" w:cs="Arial"/>
                <w:sz w:val="20"/>
                <w:szCs w:val="20"/>
                <w:vertAlign w:val="superscript"/>
              </w:rPr>
              <w:t>nd</w:t>
            </w:r>
            <w:r w:rsidR="009675C2">
              <w:rPr>
                <w:rFonts w:ascii="Arial" w:hAnsi="Arial" w:cs="Arial"/>
                <w:sz w:val="20"/>
                <w:szCs w:val="20"/>
              </w:rPr>
              <w:t xml:space="preserve"> July</w:t>
            </w:r>
            <w:r>
              <w:rPr>
                <w:rFonts w:ascii="Arial" w:hAnsi="Arial" w:cs="Arial"/>
                <w:sz w:val="20"/>
                <w:szCs w:val="20"/>
              </w:rPr>
              <w:t xml:space="preserve"> 2019</w:t>
            </w:r>
            <w:r w:rsidR="009675C2">
              <w:rPr>
                <w:rFonts w:ascii="Arial" w:hAnsi="Arial" w:cs="Arial"/>
                <w:sz w:val="20"/>
                <w:szCs w:val="20"/>
              </w:rPr>
              <w:t>, as amended above,</w:t>
            </w:r>
            <w:r>
              <w:rPr>
                <w:rFonts w:ascii="Arial" w:hAnsi="Arial" w:cs="Arial"/>
                <w:sz w:val="20"/>
                <w:szCs w:val="20"/>
              </w:rPr>
              <w:t xml:space="preserve"> be approved and signed as a correct record.  </w:t>
            </w:r>
            <w:r w:rsidR="0096500B">
              <w:rPr>
                <w:rFonts w:ascii="Arial" w:hAnsi="Arial" w:cs="Arial"/>
                <w:sz w:val="20"/>
                <w:szCs w:val="20"/>
              </w:rPr>
              <w:t xml:space="preserve">Seconded by Cllr </w:t>
            </w:r>
            <w:r w:rsidR="009675C2">
              <w:rPr>
                <w:rFonts w:ascii="Arial" w:hAnsi="Arial" w:cs="Arial"/>
                <w:sz w:val="20"/>
                <w:szCs w:val="20"/>
              </w:rPr>
              <w:t>Mike Jeffery a</w:t>
            </w:r>
            <w:r w:rsidR="00D029CD">
              <w:rPr>
                <w:rFonts w:ascii="Arial" w:hAnsi="Arial" w:cs="Arial"/>
                <w:sz w:val="20"/>
                <w:szCs w:val="20"/>
              </w:rPr>
              <w:t xml:space="preserve">nd </w:t>
            </w:r>
            <w:r w:rsidR="00D029CD" w:rsidRPr="00D029CD">
              <w:rPr>
                <w:rFonts w:ascii="Arial" w:hAnsi="Arial" w:cs="Arial"/>
                <w:b/>
                <w:sz w:val="20"/>
                <w:szCs w:val="20"/>
              </w:rPr>
              <w:t>resolved</w:t>
            </w:r>
            <w:r w:rsidR="00D029CD" w:rsidRPr="0096500B">
              <w:rPr>
                <w:rFonts w:ascii="Arial" w:hAnsi="Arial" w:cs="Arial"/>
                <w:sz w:val="20"/>
                <w:szCs w:val="20"/>
              </w:rPr>
              <w:t>.</w:t>
            </w:r>
          </w:p>
          <w:p w:rsidR="00D029CD" w:rsidRPr="00622067" w:rsidRDefault="00D029CD" w:rsidP="00AF4212">
            <w:pPr>
              <w:pStyle w:val="NoSpacing"/>
              <w:rPr>
                <w:rFonts w:ascii="Arial" w:hAnsi="Arial" w:cs="Arial"/>
                <w:sz w:val="20"/>
                <w:szCs w:val="20"/>
              </w:rPr>
            </w:pPr>
          </w:p>
        </w:tc>
      </w:tr>
      <w:tr w:rsidR="004237C6" w:rsidRPr="00265268" w:rsidTr="007B7E37">
        <w:tc>
          <w:tcPr>
            <w:tcW w:w="1638" w:type="dxa"/>
          </w:tcPr>
          <w:p w:rsidR="004237C6" w:rsidRDefault="009675C2" w:rsidP="002963DF">
            <w:pPr>
              <w:pStyle w:val="NoSpacing"/>
              <w:rPr>
                <w:rFonts w:ascii="Arial" w:hAnsi="Arial" w:cs="Arial"/>
                <w:sz w:val="20"/>
                <w:szCs w:val="20"/>
              </w:rPr>
            </w:pPr>
            <w:r>
              <w:rPr>
                <w:rFonts w:ascii="Arial" w:hAnsi="Arial" w:cs="Arial"/>
                <w:sz w:val="20"/>
                <w:szCs w:val="20"/>
              </w:rPr>
              <w:lastRenderedPageBreak/>
              <w:t>125</w:t>
            </w:r>
            <w:r w:rsidR="005D2294">
              <w:rPr>
                <w:rFonts w:ascii="Arial" w:hAnsi="Arial" w:cs="Arial"/>
                <w:sz w:val="20"/>
                <w:szCs w:val="20"/>
              </w:rPr>
              <w:t>/2019</w:t>
            </w:r>
          </w:p>
        </w:tc>
        <w:tc>
          <w:tcPr>
            <w:tcW w:w="2439" w:type="dxa"/>
          </w:tcPr>
          <w:p w:rsidR="004237C6" w:rsidRDefault="005D2294" w:rsidP="005D2294">
            <w:pPr>
              <w:pStyle w:val="NoSpacing"/>
              <w:rPr>
                <w:rFonts w:ascii="Arial" w:hAnsi="Arial" w:cs="Arial"/>
                <w:sz w:val="20"/>
                <w:szCs w:val="20"/>
              </w:rPr>
            </w:pPr>
            <w:r>
              <w:rPr>
                <w:rFonts w:ascii="Arial" w:hAnsi="Arial" w:cs="Arial"/>
                <w:sz w:val="20"/>
                <w:szCs w:val="20"/>
              </w:rPr>
              <w:t>To consider the following planning applications:</w:t>
            </w:r>
          </w:p>
          <w:p w:rsidR="0050015F" w:rsidRDefault="0050015F" w:rsidP="005D2294">
            <w:pPr>
              <w:pStyle w:val="NoSpacing"/>
              <w:rPr>
                <w:rFonts w:ascii="Arial" w:hAnsi="Arial" w:cs="Arial"/>
                <w:sz w:val="20"/>
                <w:szCs w:val="20"/>
              </w:rPr>
            </w:pPr>
          </w:p>
          <w:p w:rsidR="005D2294" w:rsidRDefault="009675C2" w:rsidP="009675C2">
            <w:pPr>
              <w:pStyle w:val="NoSpacing"/>
              <w:rPr>
                <w:rFonts w:ascii="Arial" w:hAnsi="Arial" w:cs="Arial"/>
                <w:sz w:val="20"/>
                <w:szCs w:val="20"/>
              </w:rPr>
            </w:pPr>
            <w:r>
              <w:rPr>
                <w:rFonts w:ascii="Arial" w:hAnsi="Arial" w:cs="Arial"/>
                <w:sz w:val="20"/>
                <w:szCs w:val="20"/>
              </w:rPr>
              <w:t>0289/19 Re-build and raise chimney and re-thatch two roofs at Moorwood Cottage, Moretonhampstead Road, Lustleigh</w:t>
            </w:r>
          </w:p>
          <w:p w:rsidR="009675C2" w:rsidRDefault="009675C2" w:rsidP="009675C2">
            <w:pPr>
              <w:pStyle w:val="NoSpacing"/>
              <w:rPr>
                <w:rFonts w:ascii="Arial" w:hAnsi="Arial" w:cs="Arial"/>
                <w:sz w:val="20"/>
                <w:szCs w:val="20"/>
              </w:rPr>
            </w:pPr>
          </w:p>
          <w:p w:rsidR="009675C2" w:rsidRDefault="009675C2" w:rsidP="009675C2">
            <w:pPr>
              <w:pStyle w:val="NoSpacing"/>
              <w:rPr>
                <w:rFonts w:ascii="Arial" w:hAnsi="Arial" w:cs="Arial"/>
                <w:sz w:val="20"/>
                <w:szCs w:val="20"/>
              </w:rPr>
            </w:pPr>
            <w:r>
              <w:rPr>
                <w:rFonts w:ascii="Arial" w:hAnsi="Arial" w:cs="Arial"/>
                <w:sz w:val="20"/>
                <w:szCs w:val="20"/>
              </w:rPr>
              <w:t>0290/19 Listed building consent as per 0289/19</w:t>
            </w:r>
          </w:p>
          <w:p w:rsidR="005D2294" w:rsidRPr="00750B71" w:rsidRDefault="005D2294" w:rsidP="005D2294">
            <w:pPr>
              <w:pStyle w:val="NoSpacing"/>
              <w:rPr>
                <w:rFonts w:ascii="Arial" w:hAnsi="Arial" w:cs="Arial"/>
                <w:sz w:val="20"/>
                <w:szCs w:val="20"/>
              </w:rPr>
            </w:pPr>
          </w:p>
        </w:tc>
        <w:tc>
          <w:tcPr>
            <w:tcW w:w="3591" w:type="dxa"/>
          </w:tcPr>
          <w:p w:rsidR="004014C9" w:rsidRDefault="004014C9" w:rsidP="000A7C86">
            <w:pPr>
              <w:pStyle w:val="NoSpacing"/>
              <w:rPr>
                <w:rFonts w:ascii="Arial" w:hAnsi="Arial" w:cs="Arial"/>
                <w:sz w:val="20"/>
                <w:szCs w:val="20"/>
              </w:rPr>
            </w:pPr>
          </w:p>
          <w:p w:rsidR="004014C9" w:rsidRDefault="004014C9" w:rsidP="000A7C86">
            <w:pPr>
              <w:pStyle w:val="NoSpacing"/>
              <w:rPr>
                <w:rFonts w:ascii="Arial" w:hAnsi="Arial" w:cs="Arial"/>
                <w:sz w:val="20"/>
                <w:szCs w:val="20"/>
              </w:rPr>
            </w:pPr>
          </w:p>
          <w:p w:rsidR="009675C2" w:rsidRDefault="009675C2" w:rsidP="000A7C86">
            <w:pPr>
              <w:pStyle w:val="NoSpacing"/>
              <w:rPr>
                <w:rFonts w:ascii="Arial" w:hAnsi="Arial" w:cs="Arial"/>
                <w:sz w:val="20"/>
                <w:szCs w:val="20"/>
              </w:rPr>
            </w:pPr>
          </w:p>
          <w:p w:rsidR="009675C2" w:rsidRDefault="009675C2" w:rsidP="000A7C86">
            <w:pPr>
              <w:pStyle w:val="NoSpacing"/>
              <w:rPr>
                <w:rFonts w:ascii="Arial" w:hAnsi="Arial" w:cs="Arial"/>
                <w:sz w:val="20"/>
                <w:szCs w:val="20"/>
              </w:rPr>
            </w:pPr>
            <w:r>
              <w:rPr>
                <w:rFonts w:ascii="Arial" w:hAnsi="Arial" w:cs="Arial"/>
                <w:sz w:val="20"/>
                <w:szCs w:val="20"/>
              </w:rPr>
              <w:t>A site visit had been held prior to the meeting.</w:t>
            </w:r>
          </w:p>
          <w:p w:rsidR="009675C2" w:rsidRDefault="009675C2" w:rsidP="000A7C86">
            <w:pPr>
              <w:pStyle w:val="NoSpacing"/>
              <w:rPr>
                <w:rFonts w:ascii="Arial" w:hAnsi="Arial" w:cs="Arial"/>
                <w:sz w:val="20"/>
                <w:szCs w:val="20"/>
              </w:rPr>
            </w:pPr>
          </w:p>
          <w:p w:rsidR="009675C2" w:rsidRDefault="009675C2" w:rsidP="009675C2">
            <w:pPr>
              <w:rPr>
                <w:rFonts w:ascii="Arial" w:hAnsi="Arial" w:cs="Arial"/>
                <w:sz w:val="20"/>
                <w:szCs w:val="20"/>
              </w:rPr>
            </w:pPr>
            <w:r>
              <w:rPr>
                <w:rFonts w:ascii="Arial" w:hAnsi="Arial" w:cs="Arial"/>
                <w:sz w:val="20"/>
                <w:szCs w:val="20"/>
              </w:rPr>
              <w:t>Cllr Bas Payne reported that wood stoves would</w:t>
            </w:r>
            <w:r w:rsidRPr="009675C2">
              <w:rPr>
                <w:rFonts w:ascii="Arial" w:hAnsi="Arial" w:cs="Arial"/>
                <w:sz w:val="20"/>
                <w:szCs w:val="20"/>
              </w:rPr>
              <w:t xml:space="preserve"> help to keep the historic fabric of this listed building dry and well-ventilated.</w:t>
            </w:r>
          </w:p>
          <w:p w:rsidR="009675C2" w:rsidRPr="009675C2" w:rsidRDefault="009675C2" w:rsidP="009675C2">
            <w:pPr>
              <w:rPr>
                <w:rFonts w:ascii="Arial" w:hAnsi="Arial" w:cs="Arial"/>
                <w:sz w:val="20"/>
                <w:szCs w:val="20"/>
              </w:rPr>
            </w:pPr>
          </w:p>
          <w:p w:rsidR="009675C2" w:rsidRDefault="009675C2" w:rsidP="0013342C">
            <w:pPr>
              <w:rPr>
                <w:rFonts w:ascii="Arial" w:hAnsi="Arial" w:cs="Arial"/>
                <w:sz w:val="20"/>
                <w:szCs w:val="20"/>
              </w:rPr>
            </w:pPr>
            <w:r>
              <w:rPr>
                <w:rFonts w:ascii="Arial" w:hAnsi="Arial" w:cs="Arial"/>
                <w:sz w:val="20"/>
                <w:szCs w:val="20"/>
              </w:rPr>
              <w:t>T</w:t>
            </w:r>
            <w:r w:rsidRPr="009675C2">
              <w:rPr>
                <w:rFonts w:ascii="Arial" w:hAnsi="Arial" w:cs="Arial"/>
                <w:sz w:val="20"/>
                <w:szCs w:val="20"/>
              </w:rPr>
              <w:t>he chimney stacks are already much altered; the pr</w:t>
            </w:r>
            <w:r>
              <w:rPr>
                <w:rFonts w:ascii="Arial" w:hAnsi="Arial" w:cs="Arial"/>
                <w:sz w:val="20"/>
                <w:szCs w:val="20"/>
              </w:rPr>
              <w:t>oposed change to them would</w:t>
            </w:r>
            <w:r w:rsidRPr="009675C2">
              <w:rPr>
                <w:rFonts w:ascii="Arial" w:hAnsi="Arial" w:cs="Arial"/>
                <w:sz w:val="20"/>
                <w:szCs w:val="20"/>
              </w:rPr>
              <w:t xml:space="preserve"> use dressed local</w:t>
            </w:r>
            <w:r>
              <w:rPr>
                <w:rFonts w:ascii="Arial" w:hAnsi="Arial" w:cs="Arial"/>
                <w:sz w:val="20"/>
                <w:szCs w:val="20"/>
              </w:rPr>
              <w:t xml:space="preserve"> </w:t>
            </w:r>
            <w:r w:rsidRPr="009675C2">
              <w:rPr>
                <w:rFonts w:ascii="Arial" w:hAnsi="Arial" w:cs="Arial"/>
                <w:sz w:val="20"/>
                <w:szCs w:val="20"/>
              </w:rPr>
              <w:t xml:space="preserve">stone in keeping </w:t>
            </w:r>
            <w:r>
              <w:rPr>
                <w:rFonts w:ascii="Arial" w:hAnsi="Arial" w:cs="Arial"/>
                <w:sz w:val="20"/>
                <w:szCs w:val="20"/>
              </w:rPr>
              <w:t>with what is already there, would reduce fire risk and would</w:t>
            </w:r>
            <w:r w:rsidRPr="009675C2">
              <w:rPr>
                <w:rFonts w:ascii="Arial" w:hAnsi="Arial" w:cs="Arial"/>
                <w:sz w:val="20"/>
                <w:szCs w:val="20"/>
              </w:rPr>
              <w:t xml:space="preserve"> be reversible.</w:t>
            </w:r>
          </w:p>
          <w:p w:rsidR="0050015F" w:rsidRPr="00622067" w:rsidRDefault="0050015F" w:rsidP="009675C2">
            <w:pPr>
              <w:pStyle w:val="NoSpacing"/>
              <w:rPr>
                <w:rFonts w:ascii="Arial" w:hAnsi="Arial" w:cs="Arial"/>
                <w:sz w:val="20"/>
                <w:szCs w:val="20"/>
              </w:rPr>
            </w:pPr>
          </w:p>
        </w:tc>
        <w:tc>
          <w:tcPr>
            <w:tcW w:w="3063" w:type="dxa"/>
          </w:tcPr>
          <w:p w:rsidR="004014C9" w:rsidRDefault="004014C9" w:rsidP="000A7C86">
            <w:pPr>
              <w:pStyle w:val="NoSpacing"/>
              <w:rPr>
                <w:rFonts w:ascii="Arial" w:hAnsi="Arial" w:cs="Arial"/>
                <w:sz w:val="20"/>
                <w:szCs w:val="20"/>
              </w:rPr>
            </w:pPr>
          </w:p>
          <w:p w:rsidR="004014C9" w:rsidRDefault="004014C9" w:rsidP="000A7C86">
            <w:pPr>
              <w:pStyle w:val="NoSpacing"/>
              <w:rPr>
                <w:rFonts w:ascii="Arial" w:hAnsi="Arial" w:cs="Arial"/>
                <w:sz w:val="20"/>
                <w:szCs w:val="20"/>
              </w:rPr>
            </w:pPr>
          </w:p>
          <w:p w:rsidR="009675C2" w:rsidRDefault="009675C2" w:rsidP="000A7C86">
            <w:pPr>
              <w:pStyle w:val="NoSpacing"/>
              <w:rPr>
                <w:rFonts w:ascii="Arial" w:hAnsi="Arial" w:cs="Arial"/>
                <w:sz w:val="20"/>
                <w:szCs w:val="20"/>
              </w:rPr>
            </w:pPr>
          </w:p>
          <w:p w:rsidR="009675C2" w:rsidRDefault="009675C2" w:rsidP="000A7C86">
            <w:pPr>
              <w:pStyle w:val="NoSpacing"/>
              <w:rPr>
                <w:rFonts w:ascii="Arial" w:hAnsi="Arial" w:cs="Arial"/>
                <w:sz w:val="20"/>
                <w:szCs w:val="20"/>
              </w:rPr>
            </w:pPr>
          </w:p>
          <w:p w:rsidR="009675C2" w:rsidRDefault="009675C2" w:rsidP="000A7C86">
            <w:pPr>
              <w:pStyle w:val="NoSpacing"/>
              <w:rPr>
                <w:rFonts w:ascii="Arial" w:hAnsi="Arial" w:cs="Arial"/>
                <w:sz w:val="20"/>
                <w:szCs w:val="20"/>
              </w:rPr>
            </w:pPr>
          </w:p>
          <w:p w:rsidR="009675C2" w:rsidRDefault="009675C2" w:rsidP="000A7C86">
            <w:pPr>
              <w:pStyle w:val="NoSpacing"/>
              <w:rPr>
                <w:rFonts w:ascii="Arial" w:hAnsi="Arial" w:cs="Arial"/>
                <w:sz w:val="20"/>
                <w:szCs w:val="20"/>
              </w:rPr>
            </w:pPr>
          </w:p>
          <w:p w:rsidR="00CF51E2" w:rsidRDefault="00CF51E2" w:rsidP="000A7C86">
            <w:pPr>
              <w:pStyle w:val="NoSpacing"/>
              <w:rPr>
                <w:rFonts w:ascii="Arial" w:hAnsi="Arial" w:cs="Arial"/>
                <w:sz w:val="20"/>
                <w:szCs w:val="20"/>
              </w:rPr>
            </w:pPr>
          </w:p>
          <w:p w:rsidR="00CF51E2" w:rsidRDefault="00CF51E2" w:rsidP="000A7C86">
            <w:pPr>
              <w:pStyle w:val="NoSpacing"/>
              <w:rPr>
                <w:rFonts w:ascii="Arial" w:hAnsi="Arial" w:cs="Arial"/>
                <w:sz w:val="20"/>
                <w:szCs w:val="20"/>
              </w:rPr>
            </w:pPr>
          </w:p>
          <w:p w:rsidR="00CF51E2" w:rsidRDefault="00CF51E2" w:rsidP="000A7C86">
            <w:pPr>
              <w:pStyle w:val="NoSpacing"/>
              <w:rPr>
                <w:rFonts w:ascii="Arial" w:hAnsi="Arial" w:cs="Arial"/>
                <w:sz w:val="20"/>
                <w:szCs w:val="20"/>
              </w:rPr>
            </w:pPr>
          </w:p>
          <w:p w:rsidR="00CF51E2" w:rsidRDefault="00CF51E2" w:rsidP="000A7C86">
            <w:pPr>
              <w:pStyle w:val="NoSpacing"/>
              <w:rPr>
                <w:rFonts w:ascii="Arial" w:hAnsi="Arial" w:cs="Arial"/>
                <w:sz w:val="20"/>
                <w:szCs w:val="20"/>
              </w:rPr>
            </w:pPr>
          </w:p>
          <w:p w:rsidR="00CF51E2" w:rsidRDefault="00CF51E2" w:rsidP="000A7C86">
            <w:pPr>
              <w:pStyle w:val="NoSpacing"/>
              <w:rPr>
                <w:rFonts w:ascii="Arial" w:hAnsi="Arial" w:cs="Arial"/>
                <w:sz w:val="20"/>
                <w:szCs w:val="20"/>
              </w:rPr>
            </w:pPr>
          </w:p>
          <w:p w:rsidR="009675C2" w:rsidRPr="009675C2" w:rsidRDefault="009675C2" w:rsidP="000A7C86">
            <w:pPr>
              <w:pStyle w:val="NoSpacing"/>
              <w:rPr>
                <w:rFonts w:ascii="Arial" w:hAnsi="Arial" w:cs="Arial"/>
                <w:b/>
                <w:sz w:val="20"/>
                <w:szCs w:val="20"/>
              </w:rPr>
            </w:pPr>
            <w:r>
              <w:rPr>
                <w:rFonts w:ascii="Arial" w:hAnsi="Arial" w:cs="Arial"/>
                <w:sz w:val="20"/>
                <w:szCs w:val="20"/>
              </w:rPr>
              <w:t xml:space="preserve">Cllr Vivienne Hodges proposed that the Parish Council fully supports the applications.  Seconded by Cllr Mike Jeffery and </w:t>
            </w:r>
            <w:r w:rsidRPr="009675C2">
              <w:rPr>
                <w:rFonts w:ascii="Arial" w:hAnsi="Arial" w:cs="Arial"/>
                <w:b/>
                <w:sz w:val="20"/>
                <w:szCs w:val="20"/>
              </w:rPr>
              <w:t>resolved.</w:t>
            </w:r>
          </w:p>
          <w:p w:rsidR="009675C2" w:rsidRDefault="009675C2" w:rsidP="000A7C86">
            <w:pPr>
              <w:pStyle w:val="NoSpacing"/>
              <w:rPr>
                <w:rFonts w:ascii="Arial" w:hAnsi="Arial" w:cs="Arial"/>
                <w:sz w:val="20"/>
                <w:szCs w:val="20"/>
              </w:rPr>
            </w:pPr>
          </w:p>
          <w:p w:rsidR="005D2294" w:rsidRPr="00622067" w:rsidRDefault="005D2294" w:rsidP="009675C2">
            <w:pPr>
              <w:pStyle w:val="NoSpacing"/>
              <w:rPr>
                <w:rFonts w:ascii="Arial" w:hAnsi="Arial" w:cs="Arial"/>
                <w:sz w:val="20"/>
                <w:szCs w:val="20"/>
              </w:rPr>
            </w:pPr>
          </w:p>
        </w:tc>
      </w:tr>
      <w:tr w:rsidR="004237C6" w:rsidRPr="00265268" w:rsidTr="007B7E37">
        <w:tc>
          <w:tcPr>
            <w:tcW w:w="1638" w:type="dxa"/>
          </w:tcPr>
          <w:p w:rsidR="004237C6" w:rsidRDefault="0029602B" w:rsidP="002963DF">
            <w:pPr>
              <w:pStyle w:val="NoSpacing"/>
              <w:rPr>
                <w:rFonts w:ascii="Arial" w:hAnsi="Arial" w:cs="Arial"/>
                <w:sz w:val="20"/>
                <w:szCs w:val="20"/>
              </w:rPr>
            </w:pPr>
            <w:r>
              <w:rPr>
                <w:rFonts w:ascii="Arial" w:hAnsi="Arial" w:cs="Arial"/>
                <w:sz w:val="20"/>
                <w:szCs w:val="20"/>
              </w:rPr>
              <w:t>126</w:t>
            </w:r>
            <w:r w:rsidR="0050015F">
              <w:rPr>
                <w:rFonts w:ascii="Arial" w:hAnsi="Arial" w:cs="Arial"/>
                <w:sz w:val="20"/>
                <w:szCs w:val="20"/>
              </w:rPr>
              <w:t>/2019</w:t>
            </w:r>
          </w:p>
        </w:tc>
        <w:tc>
          <w:tcPr>
            <w:tcW w:w="2439" w:type="dxa"/>
          </w:tcPr>
          <w:p w:rsidR="004237C6" w:rsidRPr="00646F28" w:rsidRDefault="0029602B" w:rsidP="00521D27">
            <w:pPr>
              <w:pStyle w:val="NoSpacing"/>
              <w:rPr>
                <w:rFonts w:ascii="Arial" w:hAnsi="Arial" w:cs="Arial"/>
                <w:sz w:val="20"/>
                <w:szCs w:val="20"/>
              </w:rPr>
            </w:pPr>
            <w:r>
              <w:rPr>
                <w:rFonts w:ascii="Arial" w:hAnsi="Arial" w:cs="Arial"/>
                <w:sz w:val="20"/>
                <w:szCs w:val="20"/>
              </w:rPr>
              <w:t>To note matters under the Chairman’s discretion.</w:t>
            </w:r>
          </w:p>
        </w:tc>
        <w:tc>
          <w:tcPr>
            <w:tcW w:w="3591" w:type="dxa"/>
          </w:tcPr>
          <w:p w:rsidR="00690241" w:rsidRDefault="0029602B" w:rsidP="00690241">
            <w:pPr>
              <w:pStyle w:val="NoSpacing"/>
              <w:rPr>
                <w:rFonts w:ascii="Arial" w:hAnsi="Arial" w:cs="Arial"/>
                <w:sz w:val="20"/>
                <w:szCs w:val="20"/>
              </w:rPr>
            </w:pPr>
            <w:r>
              <w:rPr>
                <w:rFonts w:ascii="Arial" w:hAnsi="Arial" w:cs="Arial"/>
                <w:sz w:val="20"/>
                <w:szCs w:val="20"/>
              </w:rPr>
              <w:t>The Chairman reported that Cllr Bas Payne would meet with members of the MAPs (Moreton Action on Plastics) Group on Friday 9</w:t>
            </w:r>
            <w:r w:rsidRPr="0029602B">
              <w:rPr>
                <w:rFonts w:ascii="Arial" w:hAnsi="Arial" w:cs="Arial"/>
                <w:sz w:val="20"/>
                <w:szCs w:val="20"/>
                <w:vertAlign w:val="superscript"/>
              </w:rPr>
              <w:t>th</w:t>
            </w:r>
            <w:r>
              <w:rPr>
                <w:rFonts w:ascii="Arial" w:hAnsi="Arial" w:cs="Arial"/>
                <w:sz w:val="20"/>
                <w:szCs w:val="20"/>
              </w:rPr>
              <w:t xml:space="preserve"> August.</w:t>
            </w:r>
          </w:p>
          <w:p w:rsidR="0029602B" w:rsidRDefault="0029602B" w:rsidP="00690241">
            <w:pPr>
              <w:pStyle w:val="NoSpacing"/>
              <w:rPr>
                <w:rFonts w:ascii="Arial" w:hAnsi="Arial" w:cs="Arial"/>
                <w:sz w:val="20"/>
                <w:szCs w:val="20"/>
              </w:rPr>
            </w:pPr>
          </w:p>
          <w:p w:rsidR="0029602B" w:rsidRDefault="0029602B" w:rsidP="00690241">
            <w:pPr>
              <w:pStyle w:val="NoSpacing"/>
              <w:rPr>
                <w:rFonts w:ascii="Arial" w:hAnsi="Arial" w:cs="Arial"/>
                <w:sz w:val="20"/>
                <w:szCs w:val="20"/>
              </w:rPr>
            </w:pPr>
            <w:r>
              <w:rPr>
                <w:rFonts w:ascii="Arial" w:hAnsi="Arial" w:cs="Arial"/>
                <w:sz w:val="20"/>
                <w:szCs w:val="20"/>
              </w:rPr>
              <w:t>Correspondence had been received regarding declaring a Climate Emergency.  The Parish Council would prepare a statement to be discussed at its meeting in September, when this would be an item on the agenda.</w:t>
            </w:r>
          </w:p>
          <w:p w:rsidR="0029602B" w:rsidRPr="00622067" w:rsidRDefault="0029602B" w:rsidP="00690241">
            <w:pPr>
              <w:pStyle w:val="NoSpacing"/>
              <w:rPr>
                <w:rFonts w:ascii="Arial" w:hAnsi="Arial" w:cs="Arial"/>
                <w:sz w:val="20"/>
                <w:szCs w:val="20"/>
              </w:rPr>
            </w:pPr>
          </w:p>
        </w:tc>
        <w:tc>
          <w:tcPr>
            <w:tcW w:w="3063" w:type="dxa"/>
          </w:tcPr>
          <w:p w:rsidR="0029602B" w:rsidRDefault="0029602B" w:rsidP="0050015F">
            <w:pPr>
              <w:pStyle w:val="NoSpacing"/>
              <w:rPr>
                <w:rFonts w:ascii="Arial" w:hAnsi="Arial" w:cs="Arial"/>
                <w:sz w:val="20"/>
                <w:szCs w:val="20"/>
              </w:rPr>
            </w:pPr>
            <w:r>
              <w:rPr>
                <w:rFonts w:ascii="Arial" w:hAnsi="Arial" w:cs="Arial"/>
                <w:sz w:val="20"/>
                <w:szCs w:val="20"/>
              </w:rPr>
              <w:t>Noted.</w:t>
            </w:r>
          </w:p>
          <w:p w:rsidR="0029602B" w:rsidRDefault="0029602B" w:rsidP="0050015F">
            <w:pPr>
              <w:pStyle w:val="NoSpacing"/>
              <w:rPr>
                <w:rFonts w:ascii="Arial" w:hAnsi="Arial" w:cs="Arial"/>
                <w:sz w:val="20"/>
                <w:szCs w:val="20"/>
              </w:rPr>
            </w:pPr>
          </w:p>
          <w:p w:rsidR="0029602B" w:rsidRDefault="0029602B" w:rsidP="0050015F">
            <w:pPr>
              <w:pStyle w:val="NoSpacing"/>
              <w:rPr>
                <w:rFonts w:ascii="Arial" w:hAnsi="Arial" w:cs="Arial"/>
                <w:sz w:val="20"/>
                <w:szCs w:val="20"/>
              </w:rPr>
            </w:pPr>
          </w:p>
          <w:p w:rsidR="0029602B" w:rsidRDefault="0029602B" w:rsidP="0050015F">
            <w:pPr>
              <w:pStyle w:val="NoSpacing"/>
              <w:rPr>
                <w:rFonts w:ascii="Arial" w:hAnsi="Arial" w:cs="Arial"/>
                <w:sz w:val="20"/>
                <w:szCs w:val="20"/>
              </w:rPr>
            </w:pPr>
          </w:p>
          <w:p w:rsidR="0029602B" w:rsidRDefault="0029602B" w:rsidP="0050015F">
            <w:pPr>
              <w:pStyle w:val="NoSpacing"/>
              <w:rPr>
                <w:rFonts w:ascii="Arial" w:hAnsi="Arial" w:cs="Arial"/>
                <w:sz w:val="20"/>
                <w:szCs w:val="20"/>
              </w:rPr>
            </w:pPr>
          </w:p>
          <w:p w:rsidR="0029602B" w:rsidRDefault="0029602B" w:rsidP="0050015F">
            <w:pPr>
              <w:pStyle w:val="NoSpacing"/>
              <w:rPr>
                <w:rFonts w:ascii="Arial" w:hAnsi="Arial" w:cs="Arial"/>
                <w:sz w:val="20"/>
                <w:szCs w:val="20"/>
              </w:rPr>
            </w:pPr>
            <w:r>
              <w:rPr>
                <w:rFonts w:ascii="Arial" w:hAnsi="Arial" w:cs="Arial"/>
                <w:sz w:val="20"/>
                <w:szCs w:val="20"/>
              </w:rPr>
              <w:t>Noted.</w:t>
            </w:r>
          </w:p>
          <w:p w:rsidR="0029602B" w:rsidRDefault="0029602B" w:rsidP="0050015F">
            <w:pPr>
              <w:pStyle w:val="NoSpacing"/>
              <w:rPr>
                <w:rFonts w:ascii="Arial" w:hAnsi="Arial" w:cs="Arial"/>
                <w:sz w:val="20"/>
                <w:szCs w:val="20"/>
              </w:rPr>
            </w:pPr>
          </w:p>
          <w:p w:rsidR="0029602B" w:rsidRDefault="0029602B" w:rsidP="0050015F">
            <w:pPr>
              <w:pStyle w:val="NoSpacing"/>
              <w:rPr>
                <w:rFonts w:ascii="Arial" w:hAnsi="Arial" w:cs="Arial"/>
                <w:sz w:val="20"/>
                <w:szCs w:val="20"/>
              </w:rPr>
            </w:pPr>
          </w:p>
          <w:p w:rsidR="0029602B" w:rsidRDefault="0029602B" w:rsidP="0050015F">
            <w:pPr>
              <w:pStyle w:val="NoSpacing"/>
              <w:rPr>
                <w:rFonts w:ascii="Arial" w:hAnsi="Arial" w:cs="Arial"/>
                <w:sz w:val="20"/>
                <w:szCs w:val="20"/>
              </w:rPr>
            </w:pPr>
          </w:p>
          <w:p w:rsidR="0029602B" w:rsidRDefault="0029602B" w:rsidP="0050015F">
            <w:pPr>
              <w:pStyle w:val="NoSpacing"/>
              <w:rPr>
                <w:rFonts w:ascii="Arial" w:hAnsi="Arial" w:cs="Arial"/>
                <w:sz w:val="20"/>
                <w:szCs w:val="20"/>
              </w:rPr>
            </w:pPr>
          </w:p>
          <w:p w:rsidR="0029602B" w:rsidRPr="00622067" w:rsidRDefault="0029602B" w:rsidP="0050015F">
            <w:pPr>
              <w:pStyle w:val="NoSpacing"/>
              <w:rPr>
                <w:rFonts w:ascii="Arial" w:hAnsi="Arial" w:cs="Arial"/>
                <w:sz w:val="20"/>
                <w:szCs w:val="20"/>
              </w:rPr>
            </w:pPr>
          </w:p>
        </w:tc>
      </w:tr>
      <w:tr w:rsidR="0029602B" w:rsidRPr="00265268" w:rsidTr="007B7E37">
        <w:tc>
          <w:tcPr>
            <w:tcW w:w="1638" w:type="dxa"/>
          </w:tcPr>
          <w:p w:rsidR="0029602B" w:rsidRDefault="0029602B" w:rsidP="002963DF">
            <w:pPr>
              <w:pStyle w:val="NoSpacing"/>
              <w:rPr>
                <w:rFonts w:ascii="Arial" w:hAnsi="Arial" w:cs="Arial"/>
                <w:sz w:val="20"/>
                <w:szCs w:val="20"/>
              </w:rPr>
            </w:pPr>
            <w:r>
              <w:rPr>
                <w:rFonts w:ascii="Arial" w:hAnsi="Arial" w:cs="Arial"/>
                <w:sz w:val="20"/>
                <w:szCs w:val="20"/>
              </w:rPr>
              <w:t>127/2019</w:t>
            </w:r>
          </w:p>
        </w:tc>
        <w:tc>
          <w:tcPr>
            <w:tcW w:w="2439" w:type="dxa"/>
          </w:tcPr>
          <w:p w:rsidR="0029602B" w:rsidRDefault="0029602B" w:rsidP="00521D27">
            <w:pPr>
              <w:pStyle w:val="NoSpacing"/>
              <w:rPr>
                <w:rFonts w:ascii="Arial" w:hAnsi="Arial" w:cs="Arial"/>
                <w:sz w:val="20"/>
                <w:szCs w:val="20"/>
              </w:rPr>
            </w:pPr>
            <w:r>
              <w:rPr>
                <w:rFonts w:ascii="Arial" w:hAnsi="Arial" w:cs="Arial"/>
                <w:sz w:val="20"/>
                <w:szCs w:val="20"/>
              </w:rPr>
              <w:t>To appoint two Councillors to attend the DNPA Local Plan workshop on Tuesday 17</w:t>
            </w:r>
            <w:r w:rsidRPr="0029602B">
              <w:rPr>
                <w:rFonts w:ascii="Arial" w:hAnsi="Arial" w:cs="Arial"/>
                <w:sz w:val="20"/>
                <w:szCs w:val="20"/>
                <w:vertAlign w:val="superscript"/>
              </w:rPr>
              <w:t>th</w:t>
            </w:r>
            <w:r>
              <w:rPr>
                <w:rFonts w:ascii="Arial" w:hAnsi="Arial" w:cs="Arial"/>
                <w:sz w:val="20"/>
                <w:szCs w:val="20"/>
              </w:rPr>
              <w:t xml:space="preserve"> September at 2pm.</w:t>
            </w:r>
          </w:p>
        </w:tc>
        <w:tc>
          <w:tcPr>
            <w:tcW w:w="3591" w:type="dxa"/>
          </w:tcPr>
          <w:p w:rsidR="0029602B" w:rsidRDefault="0029602B" w:rsidP="0029602B">
            <w:pPr>
              <w:pStyle w:val="NoSpacing"/>
              <w:rPr>
                <w:rFonts w:ascii="Arial" w:hAnsi="Arial" w:cs="Arial"/>
                <w:sz w:val="20"/>
                <w:szCs w:val="20"/>
              </w:rPr>
            </w:pPr>
            <w:r>
              <w:rPr>
                <w:rFonts w:ascii="Arial" w:hAnsi="Arial" w:cs="Arial"/>
                <w:sz w:val="20"/>
                <w:szCs w:val="20"/>
              </w:rPr>
              <w:t xml:space="preserve">Cllrs Bas Payne and Mike Jeffery volunteered to attend the meeting.  As Cllr Mike Jeffery would also be included as a District Councillor, it was agreed to ask those Councillors </w:t>
            </w:r>
            <w:r w:rsidR="00E35C52">
              <w:rPr>
                <w:rFonts w:ascii="Arial" w:hAnsi="Arial" w:cs="Arial"/>
                <w:sz w:val="20"/>
                <w:szCs w:val="20"/>
              </w:rPr>
              <w:t>not present whether anyone was able to attend.</w:t>
            </w:r>
          </w:p>
        </w:tc>
        <w:tc>
          <w:tcPr>
            <w:tcW w:w="3063" w:type="dxa"/>
          </w:tcPr>
          <w:p w:rsidR="0029602B" w:rsidRPr="00E35C52" w:rsidRDefault="0029602B" w:rsidP="0050015F">
            <w:pPr>
              <w:pStyle w:val="NoSpacing"/>
              <w:rPr>
                <w:rFonts w:ascii="Arial" w:hAnsi="Arial" w:cs="Arial"/>
                <w:b/>
                <w:sz w:val="20"/>
                <w:szCs w:val="20"/>
              </w:rPr>
            </w:pPr>
            <w:r>
              <w:rPr>
                <w:rFonts w:ascii="Arial" w:hAnsi="Arial" w:cs="Arial"/>
                <w:sz w:val="20"/>
                <w:szCs w:val="20"/>
              </w:rPr>
              <w:t>Cllr Mike Warner proposed that Cllr Bas Payne attend the meeting and</w:t>
            </w:r>
            <w:r w:rsidR="00E35C52">
              <w:rPr>
                <w:rFonts w:ascii="Arial" w:hAnsi="Arial" w:cs="Arial"/>
                <w:sz w:val="20"/>
                <w:szCs w:val="20"/>
              </w:rPr>
              <w:t>, if no other Councillor was available, that</w:t>
            </w:r>
            <w:r>
              <w:rPr>
                <w:rFonts w:ascii="Arial" w:hAnsi="Arial" w:cs="Arial"/>
                <w:sz w:val="20"/>
                <w:szCs w:val="20"/>
              </w:rPr>
              <w:t xml:space="preserve"> Cllr Mike Jeffer</w:t>
            </w:r>
            <w:r w:rsidR="00E35C52">
              <w:rPr>
                <w:rFonts w:ascii="Arial" w:hAnsi="Arial" w:cs="Arial"/>
                <w:sz w:val="20"/>
                <w:szCs w:val="20"/>
              </w:rPr>
              <w:t xml:space="preserve">y also attend.  Seconded by Cllr John Farrand-Rogers and </w:t>
            </w:r>
            <w:r w:rsidR="00E35C52" w:rsidRPr="00E35C52">
              <w:rPr>
                <w:rFonts w:ascii="Arial" w:hAnsi="Arial" w:cs="Arial"/>
                <w:b/>
                <w:sz w:val="20"/>
                <w:szCs w:val="20"/>
              </w:rPr>
              <w:t>resolved.</w:t>
            </w:r>
          </w:p>
          <w:p w:rsidR="00E35C52" w:rsidRDefault="00E35C52" w:rsidP="0050015F">
            <w:pPr>
              <w:pStyle w:val="NoSpacing"/>
              <w:rPr>
                <w:rFonts w:ascii="Arial" w:hAnsi="Arial" w:cs="Arial"/>
                <w:sz w:val="20"/>
                <w:szCs w:val="20"/>
              </w:rPr>
            </w:pPr>
          </w:p>
        </w:tc>
      </w:tr>
      <w:tr w:rsidR="0029602B" w:rsidRPr="00265268" w:rsidTr="007B7E37">
        <w:tc>
          <w:tcPr>
            <w:tcW w:w="1638" w:type="dxa"/>
          </w:tcPr>
          <w:p w:rsidR="0029602B" w:rsidRDefault="00E35C52" w:rsidP="002963DF">
            <w:pPr>
              <w:pStyle w:val="NoSpacing"/>
              <w:rPr>
                <w:rFonts w:ascii="Arial" w:hAnsi="Arial" w:cs="Arial"/>
                <w:sz w:val="20"/>
                <w:szCs w:val="20"/>
              </w:rPr>
            </w:pPr>
            <w:r>
              <w:rPr>
                <w:rFonts w:ascii="Arial" w:hAnsi="Arial" w:cs="Arial"/>
                <w:sz w:val="20"/>
                <w:szCs w:val="20"/>
              </w:rPr>
              <w:t>128/2019</w:t>
            </w:r>
          </w:p>
        </w:tc>
        <w:tc>
          <w:tcPr>
            <w:tcW w:w="2439" w:type="dxa"/>
          </w:tcPr>
          <w:p w:rsidR="0029602B" w:rsidRDefault="00E35C52" w:rsidP="00521D27">
            <w:pPr>
              <w:pStyle w:val="NoSpacing"/>
              <w:rPr>
                <w:rFonts w:ascii="Arial" w:hAnsi="Arial" w:cs="Arial"/>
                <w:sz w:val="20"/>
                <w:szCs w:val="20"/>
              </w:rPr>
            </w:pPr>
            <w:r>
              <w:rPr>
                <w:rFonts w:ascii="Arial" w:hAnsi="Arial" w:cs="Arial"/>
                <w:sz w:val="20"/>
                <w:szCs w:val="20"/>
              </w:rPr>
              <w:t>To approve the list of payments.</w:t>
            </w:r>
          </w:p>
        </w:tc>
        <w:tc>
          <w:tcPr>
            <w:tcW w:w="3591" w:type="dxa"/>
          </w:tcPr>
          <w:p w:rsidR="0029602B" w:rsidRDefault="00E35C52" w:rsidP="00690241">
            <w:pPr>
              <w:pStyle w:val="NoSpacing"/>
              <w:rPr>
                <w:rFonts w:ascii="Arial" w:hAnsi="Arial" w:cs="Arial"/>
                <w:sz w:val="20"/>
                <w:szCs w:val="20"/>
              </w:rPr>
            </w:pPr>
            <w:r>
              <w:rPr>
                <w:rFonts w:ascii="Arial" w:hAnsi="Arial" w:cs="Arial"/>
                <w:sz w:val="20"/>
                <w:szCs w:val="20"/>
              </w:rPr>
              <w:t>The list of payments was tabled.  It was agreed to add £40.00 for the annual cost of the green waste bin for the Community Club to the list of payments.</w:t>
            </w:r>
          </w:p>
          <w:p w:rsidR="00E35C52" w:rsidRDefault="00E35C52" w:rsidP="00690241">
            <w:pPr>
              <w:pStyle w:val="NoSpacing"/>
              <w:rPr>
                <w:rFonts w:ascii="Arial" w:hAnsi="Arial" w:cs="Arial"/>
                <w:sz w:val="20"/>
                <w:szCs w:val="20"/>
              </w:rPr>
            </w:pPr>
          </w:p>
        </w:tc>
        <w:tc>
          <w:tcPr>
            <w:tcW w:w="3063" w:type="dxa"/>
          </w:tcPr>
          <w:p w:rsidR="0029602B" w:rsidRPr="00E35C52" w:rsidRDefault="00E35C52" w:rsidP="0050015F">
            <w:pPr>
              <w:pStyle w:val="NoSpacing"/>
              <w:rPr>
                <w:rFonts w:ascii="Arial" w:hAnsi="Arial" w:cs="Arial"/>
                <w:b/>
                <w:sz w:val="20"/>
                <w:szCs w:val="20"/>
              </w:rPr>
            </w:pPr>
            <w:r>
              <w:rPr>
                <w:rFonts w:ascii="Arial" w:hAnsi="Arial" w:cs="Arial"/>
                <w:sz w:val="20"/>
                <w:szCs w:val="20"/>
              </w:rPr>
              <w:t>The list of payments is a</w:t>
            </w:r>
            <w:r w:rsidR="000F6633">
              <w:rPr>
                <w:rFonts w:ascii="Arial" w:hAnsi="Arial" w:cs="Arial"/>
                <w:sz w:val="20"/>
                <w:szCs w:val="20"/>
              </w:rPr>
              <w:t>ttached at appendix 1 on page 29</w:t>
            </w:r>
            <w:r>
              <w:rPr>
                <w:rFonts w:ascii="Arial" w:hAnsi="Arial" w:cs="Arial"/>
                <w:sz w:val="20"/>
                <w:szCs w:val="20"/>
              </w:rPr>
              <w:t>.  Cllr Mike Jeffery proposed</w:t>
            </w:r>
            <w:r w:rsidR="00CF51E2">
              <w:rPr>
                <w:rFonts w:ascii="Arial" w:hAnsi="Arial" w:cs="Arial"/>
                <w:sz w:val="20"/>
                <w:szCs w:val="20"/>
              </w:rPr>
              <w:t xml:space="preserve"> that</w:t>
            </w:r>
            <w:r>
              <w:rPr>
                <w:rFonts w:ascii="Arial" w:hAnsi="Arial" w:cs="Arial"/>
                <w:sz w:val="20"/>
                <w:szCs w:val="20"/>
              </w:rPr>
              <w:t xml:space="preserve"> the list of payments be approved.  Seconded by Cllr John Farrand-Rogers and </w:t>
            </w:r>
            <w:r w:rsidRPr="00E35C52">
              <w:rPr>
                <w:rFonts w:ascii="Arial" w:hAnsi="Arial" w:cs="Arial"/>
                <w:b/>
                <w:sz w:val="20"/>
                <w:szCs w:val="20"/>
              </w:rPr>
              <w:t>resolved.</w:t>
            </w:r>
          </w:p>
          <w:p w:rsidR="00E35C52" w:rsidRDefault="00E35C52" w:rsidP="0050015F">
            <w:pPr>
              <w:pStyle w:val="NoSpacing"/>
              <w:rPr>
                <w:rFonts w:ascii="Arial" w:hAnsi="Arial" w:cs="Arial"/>
                <w:sz w:val="20"/>
                <w:szCs w:val="20"/>
              </w:rPr>
            </w:pPr>
          </w:p>
        </w:tc>
      </w:tr>
      <w:tr w:rsidR="0029602B" w:rsidRPr="00265268" w:rsidTr="007B7E37">
        <w:tc>
          <w:tcPr>
            <w:tcW w:w="1638" w:type="dxa"/>
          </w:tcPr>
          <w:p w:rsidR="0029602B" w:rsidRDefault="00E35C52" w:rsidP="002963DF">
            <w:pPr>
              <w:pStyle w:val="NoSpacing"/>
              <w:rPr>
                <w:rFonts w:ascii="Arial" w:hAnsi="Arial" w:cs="Arial"/>
                <w:sz w:val="20"/>
                <w:szCs w:val="20"/>
              </w:rPr>
            </w:pPr>
            <w:r>
              <w:rPr>
                <w:rFonts w:ascii="Arial" w:hAnsi="Arial" w:cs="Arial"/>
                <w:sz w:val="20"/>
                <w:szCs w:val="20"/>
              </w:rPr>
              <w:t>129/2019</w:t>
            </w:r>
          </w:p>
        </w:tc>
        <w:tc>
          <w:tcPr>
            <w:tcW w:w="2439" w:type="dxa"/>
          </w:tcPr>
          <w:p w:rsidR="0029602B" w:rsidRDefault="00E35C52" w:rsidP="00521D27">
            <w:pPr>
              <w:pStyle w:val="NoSpacing"/>
              <w:rPr>
                <w:rFonts w:ascii="Arial" w:hAnsi="Arial" w:cs="Arial"/>
                <w:sz w:val="20"/>
                <w:szCs w:val="20"/>
              </w:rPr>
            </w:pPr>
            <w:r>
              <w:rPr>
                <w:rFonts w:ascii="Arial" w:hAnsi="Arial" w:cs="Arial"/>
                <w:sz w:val="20"/>
                <w:szCs w:val="20"/>
              </w:rPr>
              <w:t>To receive a presentation from the Bio Blitz Group and to agree any actions.</w:t>
            </w:r>
          </w:p>
        </w:tc>
        <w:tc>
          <w:tcPr>
            <w:tcW w:w="3591" w:type="dxa"/>
          </w:tcPr>
          <w:p w:rsidR="0029602B" w:rsidRDefault="00E35C52" w:rsidP="00690241">
            <w:pPr>
              <w:pStyle w:val="NoSpacing"/>
              <w:rPr>
                <w:rFonts w:ascii="Arial" w:hAnsi="Arial" w:cs="Arial"/>
                <w:sz w:val="20"/>
                <w:szCs w:val="20"/>
              </w:rPr>
            </w:pPr>
            <w:r>
              <w:rPr>
                <w:rFonts w:ascii="Arial" w:hAnsi="Arial" w:cs="Arial"/>
                <w:sz w:val="20"/>
                <w:szCs w:val="20"/>
              </w:rPr>
              <w:t>The Bio Blitz report had been circulated prior to the July Parish Council meeting.</w:t>
            </w:r>
          </w:p>
          <w:p w:rsidR="00E93BDD" w:rsidRDefault="00E93BDD" w:rsidP="00690241">
            <w:pPr>
              <w:pStyle w:val="NoSpacing"/>
              <w:rPr>
                <w:rFonts w:ascii="Arial" w:hAnsi="Arial" w:cs="Arial"/>
                <w:sz w:val="20"/>
                <w:szCs w:val="20"/>
              </w:rPr>
            </w:pPr>
          </w:p>
          <w:p w:rsidR="00E93BDD" w:rsidRPr="00E93BDD" w:rsidRDefault="00E93BDD" w:rsidP="00690241">
            <w:pPr>
              <w:pStyle w:val="NoSpacing"/>
              <w:rPr>
                <w:rFonts w:ascii="Arial" w:hAnsi="Arial" w:cs="Arial"/>
                <w:b/>
                <w:sz w:val="20"/>
                <w:szCs w:val="20"/>
              </w:rPr>
            </w:pPr>
            <w:r>
              <w:rPr>
                <w:rFonts w:ascii="Arial" w:hAnsi="Arial" w:cs="Arial"/>
                <w:sz w:val="20"/>
                <w:szCs w:val="20"/>
              </w:rPr>
              <w:t xml:space="preserve">Cllr Malcolm Chudley proposed suspending Standing Orders.  Seconded by Cllr John Farrand-Rogers and </w:t>
            </w:r>
            <w:r w:rsidRPr="00E93BDD">
              <w:rPr>
                <w:rFonts w:ascii="Arial" w:hAnsi="Arial" w:cs="Arial"/>
                <w:b/>
                <w:sz w:val="20"/>
                <w:szCs w:val="20"/>
              </w:rPr>
              <w:t>resolved.</w:t>
            </w:r>
          </w:p>
          <w:p w:rsidR="00E35C52" w:rsidRDefault="00E35C52" w:rsidP="00690241">
            <w:pPr>
              <w:pStyle w:val="NoSpacing"/>
              <w:rPr>
                <w:rFonts w:ascii="Arial" w:hAnsi="Arial" w:cs="Arial"/>
                <w:sz w:val="20"/>
                <w:szCs w:val="20"/>
              </w:rPr>
            </w:pPr>
          </w:p>
          <w:p w:rsidR="00E35C52" w:rsidRDefault="00E35C52" w:rsidP="00690241">
            <w:pPr>
              <w:pStyle w:val="NoSpacing"/>
              <w:rPr>
                <w:rFonts w:ascii="Arial" w:hAnsi="Arial" w:cs="Arial"/>
                <w:sz w:val="20"/>
                <w:szCs w:val="20"/>
              </w:rPr>
            </w:pPr>
            <w:r>
              <w:rPr>
                <w:rFonts w:ascii="Arial" w:hAnsi="Arial" w:cs="Arial"/>
                <w:sz w:val="20"/>
                <w:szCs w:val="20"/>
              </w:rPr>
              <w:lastRenderedPageBreak/>
              <w:t xml:space="preserve">Mrs Andrea Foxwell made the presentation for the Bio Blitz Group which included </w:t>
            </w:r>
            <w:r w:rsidR="00E93BDD">
              <w:rPr>
                <w:rFonts w:ascii="Arial" w:hAnsi="Arial" w:cs="Arial"/>
                <w:sz w:val="20"/>
                <w:szCs w:val="20"/>
              </w:rPr>
              <w:t>background information on the ecology of the Churchyard and details of the Bio Blitz day on 18</w:t>
            </w:r>
            <w:r w:rsidR="00E93BDD" w:rsidRPr="00E93BDD">
              <w:rPr>
                <w:rFonts w:ascii="Arial" w:hAnsi="Arial" w:cs="Arial"/>
                <w:sz w:val="20"/>
                <w:szCs w:val="20"/>
                <w:vertAlign w:val="superscript"/>
              </w:rPr>
              <w:t>th</w:t>
            </w:r>
            <w:r w:rsidR="00E93BDD">
              <w:rPr>
                <w:rFonts w:ascii="Arial" w:hAnsi="Arial" w:cs="Arial"/>
                <w:sz w:val="20"/>
                <w:szCs w:val="20"/>
              </w:rPr>
              <w:t xml:space="preserve"> May and its findings.</w:t>
            </w:r>
          </w:p>
          <w:p w:rsidR="00E93BDD" w:rsidRDefault="00E93BDD" w:rsidP="00690241">
            <w:pPr>
              <w:pStyle w:val="NoSpacing"/>
              <w:rPr>
                <w:rFonts w:ascii="Arial" w:hAnsi="Arial" w:cs="Arial"/>
                <w:sz w:val="20"/>
                <w:szCs w:val="20"/>
              </w:rPr>
            </w:pPr>
          </w:p>
          <w:p w:rsidR="00E93BDD" w:rsidRDefault="00E93BDD" w:rsidP="00690241">
            <w:pPr>
              <w:pStyle w:val="NoSpacing"/>
              <w:rPr>
                <w:rFonts w:ascii="Arial" w:hAnsi="Arial" w:cs="Arial"/>
                <w:sz w:val="20"/>
                <w:szCs w:val="20"/>
              </w:rPr>
            </w:pPr>
            <w:r>
              <w:rPr>
                <w:rFonts w:ascii="Arial" w:hAnsi="Arial" w:cs="Arial"/>
                <w:sz w:val="20"/>
                <w:szCs w:val="20"/>
              </w:rPr>
              <w:t>The Bio Blitz Group would like the opportunity to walk around the Churchyard with Members of the Parish Council in order to work together on a potential draft management plan.</w:t>
            </w:r>
          </w:p>
          <w:p w:rsidR="00E6213C" w:rsidRDefault="00E6213C" w:rsidP="00690241">
            <w:pPr>
              <w:pStyle w:val="NoSpacing"/>
              <w:rPr>
                <w:rFonts w:ascii="Arial" w:hAnsi="Arial" w:cs="Arial"/>
                <w:sz w:val="20"/>
                <w:szCs w:val="20"/>
              </w:rPr>
            </w:pPr>
          </w:p>
          <w:p w:rsidR="00E6213C" w:rsidRDefault="00E6213C" w:rsidP="00690241">
            <w:pPr>
              <w:pStyle w:val="NoSpacing"/>
              <w:rPr>
                <w:rFonts w:ascii="Arial" w:hAnsi="Arial" w:cs="Arial"/>
                <w:sz w:val="20"/>
                <w:szCs w:val="20"/>
              </w:rPr>
            </w:pPr>
            <w:r>
              <w:rPr>
                <w:rFonts w:ascii="Arial" w:hAnsi="Arial" w:cs="Arial"/>
                <w:sz w:val="20"/>
                <w:szCs w:val="20"/>
              </w:rPr>
              <w:t>Cllr Mike Warner suggested that, following a similar event at Chagford, it would be beneficial to involve an experienced adviser.  It was note</w:t>
            </w:r>
            <w:r w:rsidR="00B51CF0">
              <w:rPr>
                <w:rFonts w:ascii="Arial" w:hAnsi="Arial" w:cs="Arial"/>
                <w:sz w:val="20"/>
                <w:szCs w:val="20"/>
              </w:rPr>
              <w:t>d that there would be a cost</w:t>
            </w:r>
            <w:r w:rsidR="00CF51E2">
              <w:rPr>
                <w:rFonts w:ascii="Arial" w:hAnsi="Arial" w:cs="Arial"/>
                <w:sz w:val="20"/>
                <w:szCs w:val="20"/>
              </w:rPr>
              <w:t xml:space="preserve"> to this</w:t>
            </w:r>
            <w:r w:rsidR="00B51CF0">
              <w:rPr>
                <w:rFonts w:ascii="Arial" w:hAnsi="Arial" w:cs="Arial"/>
                <w:sz w:val="20"/>
                <w:szCs w:val="20"/>
              </w:rPr>
              <w:t>.</w:t>
            </w:r>
          </w:p>
          <w:p w:rsidR="006E5254" w:rsidRDefault="006E5254" w:rsidP="00690241">
            <w:pPr>
              <w:pStyle w:val="NoSpacing"/>
              <w:rPr>
                <w:rFonts w:ascii="Arial" w:hAnsi="Arial" w:cs="Arial"/>
                <w:sz w:val="20"/>
                <w:szCs w:val="20"/>
              </w:rPr>
            </w:pPr>
          </w:p>
          <w:p w:rsidR="006E5254" w:rsidRDefault="00E6213C" w:rsidP="00690241">
            <w:pPr>
              <w:pStyle w:val="NoSpacing"/>
              <w:rPr>
                <w:rFonts w:ascii="Arial" w:hAnsi="Arial" w:cs="Arial"/>
                <w:sz w:val="20"/>
                <w:szCs w:val="20"/>
              </w:rPr>
            </w:pPr>
            <w:r>
              <w:rPr>
                <w:rFonts w:ascii="Arial" w:hAnsi="Arial" w:cs="Arial"/>
                <w:sz w:val="20"/>
                <w:szCs w:val="20"/>
              </w:rPr>
              <w:t>In response to a question from Cllr Bas Payne, members of the Bio Blitz Group advised that they would be prepared to undertake some of the work involved in managing the Churchyard alongside a contractor.</w:t>
            </w:r>
          </w:p>
          <w:p w:rsidR="00E6213C" w:rsidRDefault="00E6213C" w:rsidP="00690241">
            <w:pPr>
              <w:pStyle w:val="NoSpacing"/>
              <w:rPr>
                <w:rFonts w:ascii="Arial" w:hAnsi="Arial" w:cs="Arial"/>
                <w:sz w:val="20"/>
                <w:szCs w:val="20"/>
              </w:rPr>
            </w:pPr>
          </w:p>
          <w:p w:rsidR="00E6213C" w:rsidRDefault="00E6213C" w:rsidP="00690241">
            <w:pPr>
              <w:pStyle w:val="NoSpacing"/>
              <w:rPr>
                <w:rFonts w:ascii="Arial" w:hAnsi="Arial" w:cs="Arial"/>
                <w:sz w:val="20"/>
                <w:szCs w:val="20"/>
              </w:rPr>
            </w:pPr>
            <w:r>
              <w:rPr>
                <w:rFonts w:ascii="Arial" w:hAnsi="Arial" w:cs="Arial"/>
                <w:sz w:val="20"/>
                <w:szCs w:val="20"/>
              </w:rPr>
              <w:t>Following a question from Cllr John Farrand-Rogers, it was noted that the grounds at the Unitarian Chapel and Chagford Churchyard had also not been cultivated</w:t>
            </w:r>
            <w:r w:rsidR="0013342C">
              <w:rPr>
                <w:rFonts w:ascii="Arial" w:hAnsi="Arial" w:cs="Arial"/>
                <w:sz w:val="20"/>
                <w:szCs w:val="20"/>
              </w:rPr>
              <w:t>.  The Bio Blitz Group regarded the three areas as one linked project.</w:t>
            </w:r>
          </w:p>
          <w:p w:rsidR="0013342C" w:rsidRDefault="0013342C" w:rsidP="00690241">
            <w:pPr>
              <w:pStyle w:val="NoSpacing"/>
              <w:rPr>
                <w:rFonts w:ascii="Arial" w:hAnsi="Arial" w:cs="Arial"/>
                <w:sz w:val="20"/>
                <w:szCs w:val="20"/>
              </w:rPr>
            </w:pPr>
          </w:p>
          <w:p w:rsidR="0013342C" w:rsidRDefault="0013342C" w:rsidP="00690241">
            <w:pPr>
              <w:pStyle w:val="NoSpacing"/>
              <w:rPr>
                <w:rFonts w:ascii="Arial" w:hAnsi="Arial" w:cs="Arial"/>
                <w:b/>
                <w:sz w:val="20"/>
                <w:szCs w:val="20"/>
              </w:rPr>
            </w:pPr>
            <w:r>
              <w:rPr>
                <w:rFonts w:ascii="Arial" w:hAnsi="Arial" w:cs="Arial"/>
                <w:sz w:val="20"/>
                <w:szCs w:val="20"/>
              </w:rPr>
              <w:t xml:space="preserve">Cllr Bas Payne proposed that Standing Orders be re-instated.  Seconded by Cllr Mike Jeffery and </w:t>
            </w:r>
            <w:r w:rsidRPr="0013342C">
              <w:rPr>
                <w:rFonts w:ascii="Arial" w:hAnsi="Arial" w:cs="Arial"/>
                <w:b/>
                <w:sz w:val="20"/>
                <w:szCs w:val="20"/>
              </w:rPr>
              <w:t>resolved.</w:t>
            </w:r>
          </w:p>
          <w:p w:rsidR="0013342C" w:rsidRDefault="0013342C" w:rsidP="00690241">
            <w:pPr>
              <w:pStyle w:val="NoSpacing"/>
              <w:rPr>
                <w:rFonts w:ascii="Arial" w:hAnsi="Arial" w:cs="Arial"/>
                <w:b/>
                <w:sz w:val="20"/>
                <w:szCs w:val="20"/>
              </w:rPr>
            </w:pPr>
          </w:p>
          <w:p w:rsidR="0013342C" w:rsidRPr="0013342C" w:rsidRDefault="0013342C" w:rsidP="00690241">
            <w:pPr>
              <w:pStyle w:val="NoSpacing"/>
              <w:rPr>
                <w:rFonts w:ascii="Arial" w:hAnsi="Arial" w:cs="Arial"/>
                <w:sz w:val="20"/>
                <w:szCs w:val="20"/>
              </w:rPr>
            </w:pPr>
            <w:r>
              <w:rPr>
                <w:rFonts w:ascii="Arial" w:hAnsi="Arial" w:cs="Arial"/>
                <w:sz w:val="20"/>
                <w:szCs w:val="20"/>
              </w:rPr>
              <w:t>Cllr Malcolm Chudley emphasised that there are many people with loved ones buried in the Churchyard and that their views should be borne in mind when considering its future management.</w:t>
            </w:r>
          </w:p>
          <w:p w:rsidR="0013342C" w:rsidRDefault="0013342C" w:rsidP="00690241">
            <w:pPr>
              <w:pStyle w:val="NoSpacing"/>
              <w:rPr>
                <w:rFonts w:ascii="Arial" w:hAnsi="Arial" w:cs="Arial"/>
                <w:sz w:val="20"/>
                <w:szCs w:val="20"/>
              </w:rPr>
            </w:pPr>
          </w:p>
        </w:tc>
        <w:tc>
          <w:tcPr>
            <w:tcW w:w="3063" w:type="dxa"/>
          </w:tcPr>
          <w:p w:rsidR="0029602B" w:rsidRDefault="0029602B"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13342C" w:rsidP="0050015F">
            <w:pPr>
              <w:pStyle w:val="NoSpacing"/>
              <w:rPr>
                <w:rFonts w:ascii="Arial" w:hAnsi="Arial" w:cs="Arial"/>
                <w:sz w:val="20"/>
                <w:szCs w:val="20"/>
              </w:rPr>
            </w:pPr>
          </w:p>
          <w:p w:rsidR="0013342C" w:rsidRDefault="00CF51E2" w:rsidP="0013342C">
            <w:pPr>
              <w:pStyle w:val="NoSpacing"/>
              <w:rPr>
                <w:rFonts w:ascii="Arial" w:hAnsi="Arial" w:cs="Arial"/>
                <w:sz w:val="20"/>
                <w:szCs w:val="20"/>
              </w:rPr>
            </w:pPr>
            <w:r>
              <w:rPr>
                <w:rFonts w:ascii="Arial" w:hAnsi="Arial" w:cs="Arial"/>
                <w:sz w:val="20"/>
                <w:szCs w:val="20"/>
              </w:rPr>
              <w:t>C</w:t>
            </w:r>
            <w:r w:rsidR="0013342C">
              <w:rPr>
                <w:rFonts w:ascii="Arial" w:hAnsi="Arial" w:cs="Arial"/>
                <w:sz w:val="20"/>
                <w:szCs w:val="20"/>
              </w:rPr>
              <w:t xml:space="preserve">llr Malcolm Chudley proposed that the Open Spaces Committee, together with any other interested Councillors, meet with members of the Bio Blitz Group to walk around the Churchyard and discuss possibilities for managing </w:t>
            </w:r>
            <w:r w:rsidR="00B51CF0">
              <w:rPr>
                <w:rFonts w:ascii="Arial" w:hAnsi="Arial" w:cs="Arial"/>
                <w:sz w:val="20"/>
                <w:szCs w:val="20"/>
              </w:rPr>
              <w:t xml:space="preserve">different areas.  Seconded by Cllr Bas Payne and </w:t>
            </w:r>
            <w:r w:rsidR="00B51CF0" w:rsidRPr="00B51CF0">
              <w:rPr>
                <w:rFonts w:ascii="Arial" w:hAnsi="Arial" w:cs="Arial"/>
                <w:b/>
                <w:sz w:val="20"/>
                <w:szCs w:val="20"/>
              </w:rPr>
              <w:t>resolved.</w:t>
            </w:r>
          </w:p>
          <w:p w:rsidR="00B51CF0" w:rsidRDefault="00B51CF0" w:rsidP="0013342C">
            <w:pPr>
              <w:pStyle w:val="NoSpacing"/>
              <w:rPr>
                <w:rFonts w:ascii="Arial" w:hAnsi="Arial" w:cs="Arial"/>
                <w:sz w:val="20"/>
                <w:szCs w:val="20"/>
              </w:rPr>
            </w:pPr>
          </w:p>
          <w:p w:rsidR="00B51CF0" w:rsidRDefault="00B51CF0" w:rsidP="0013342C">
            <w:pPr>
              <w:pStyle w:val="NoSpacing"/>
              <w:rPr>
                <w:rFonts w:ascii="Arial" w:hAnsi="Arial" w:cs="Arial"/>
                <w:sz w:val="20"/>
                <w:szCs w:val="20"/>
              </w:rPr>
            </w:pPr>
            <w:r>
              <w:rPr>
                <w:rFonts w:ascii="Arial" w:hAnsi="Arial" w:cs="Arial"/>
                <w:sz w:val="20"/>
                <w:szCs w:val="20"/>
              </w:rPr>
              <w:t>The Clerk would arrange the meeting.</w:t>
            </w:r>
          </w:p>
          <w:p w:rsidR="00B51CF0" w:rsidRDefault="00B51CF0" w:rsidP="0013342C">
            <w:pPr>
              <w:pStyle w:val="NoSpacing"/>
              <w:rPr>
                <w:rFonts w:ascii="Arial" w:hAnsi="Arial" w:cs="Arial"/>
                <w:sz w:val="20"/>
                <w:szCs w:val="20"/>
              </w:rPr>
            </w:pPr>
          </w:p>
          <w:p w:rsidR="00B51CF0" w:rsidRDefault="00B51CF0" w:rsidP="0013342C">
            <w:pPr>
              <w:pStyle w:val="NoSpacing"/>
              <w:rPr>
                <w:rFonts w:ascii="Arial" w:hAnsi="Arial" w:cs="Arial"/>
                <w:sz w:val="20"/>
                <w:szCs w:val="20"/>
              </w:rPr>
            </w:pPr>
            <w:r>
              <w:rPr>
                <w:rFonts w:ascii="Arial" w:hAnsi="Arial" w:cs="Arial"/>
                <w:sz w:val="20"/>
                <w:szCs w:val="20"/>
              </w:rPr>
              <w:t>Cllr Mike Warner would talk to Cllr Paul Dodd regarding inviting an expert adviser to contribute.</w:t>
            </w:r>
          </w:p>
        </w:tc>
      </w:tr>
      <w:tr w:rsidR="004237C6" w:rsidRPr="00265268" w:rsidTr="00DB5B50">
        <w:trPr>
          <w:trHeight w:val="278"/>
        </w:trPr>
        <w:tc>
          <w:tcPr>
            <w:tcW w:w="10731" w:type="dxa"/>
            <w:gridSpan w:val="4"/>
          </w:tcPr>
          <w:p w:rsidR="00400DE5" w:rsidRDefault="00EE5F43" w:rsidP="00015157">
            <w:pPr>
              <w:pStyle w:val="NoSpacing"/>
              <w:rPr>
                <w:rFonts w:ascii="Arial" w:hAnsi="Arial" w:cs="Arial"/>
                <w:sz w:val="20"/>
                <w:szCs w:val="20"/>
              </w:rPr>
            </w:pPr>
            <w:r>
              <w:rPr>
                <w:rFonts w:ascii="Arial" w:hAnsi="Arial" w:cs="Arial"/>
                <w:sz w:val="20"/>
                <w:szCs w:val="20"/>
              </w:rPr>
              <w:lastRenderedPageBreak/>
              <w:t>Pub</w:t>
            </w:r>
            <w:r w:rsidR="00B51CF0">
              <w:rPr>
                <w:rFonts w:ascii="Arial" w:hAnsi="Arial" w:cs="Arial"/>
                <w:sz w:val="20"/>
                <w:szCs w:val="20"/>
              </w:rPr>
              <w:t>lic session</w:t>
            </w:r>
          </w:p>
          <w:p w:rsidR="00400DE5" w:rsidRDefault="00400DE5" w:rsidP="00015157">
            <w:pPr>
              <w:pStyle w:val="NoSpacing"/>
              <w:rPr>
                <w:rFonts w:ascii="Arial" w:hAnsi="Arial" w:cs="Arial"/>
                <w:sz w:val="20"/>
                <w:szCs w:val="20"/>
              </w:rPr>
            </w:pPr>
          </w:p>
          <w:p w:rsidR="00B51CF0" w:rsidRDefault="00B51CF0" w:rsidP="00015157">
            <w:pPr>
              <w:pStyle w:val="NoSpacing"/>
              <w:rPr>
                <w:rFonts w:ascii="Arial" w:hAnsi="Arial" w:cs="Arial"/>
                <w:sz w:val="20"/>
                <w:szCs w:val="20"/>
              </w:rPr>
            </w:pPr>
            <w:r>
              <w:rPr>
                <w:rFonts w:ascii="Arial" w:hAnsi="Arial" w:cs="Arial"/>
                <w:sz w:val="20"/>
                <w:szCs w:val="20"/>
              </w:rPr>
              <w:t xml:space="preserve">A member of the public </w:t>
            </w:r>
            <w:r w:rsidR="00CF51E2">
              <w:rPr>
                <w:rFonts w:ascii="Arial" w:hAnsi="Arial" w:cs="Arial"/>
                <w:sz w:val="20"/>
                <w:szCs w:val="20"/>
              </w:rPr>
              <w:t>agreed</w:t>
            </w:r>
            <w:r>
              <w:rPr>
                <w:rFonts w:ascii="Arial" w:hAnsi="Arial" w:cs="Arial"/>
                <w:sz w:val="20"/>
                <w:szCs w:val="20"/>
              </w:rPr>
              <w:t xml:space="preserve"> that there would be a cost to inviting an expert adviser to contribute and </w:t>
            </w:r>
            <w:r w:rsidR="00CF51E2">
              <w:rPr>
                <w:rFonts w:ascii="Arial" w:hAnsi="Arial" w:cs="Arial"/>
                <w:sz w:val="20"/>
                <w:szCs w:val="20"/>
              </w:rPr>
              <w:t xml:space="preserve">noted </w:t>
            </w:r>
            <w:r>
              <w:rPr>
                <w:rFonts w:ascii="Arial" w:hAnsi="Arial" w:cs="Arial"/>
                <w:sz w:val="20"/>
                <w:szCs w:val="20"/>
              </w:rPr>
              <w:t xml:space="preserve">that </w:t>
            </w:r>
            <w:r w:rsidR="00CF51E2">
              <w:rPr>
                <w:rFonts w:ascii="Arial" w:hAnsi="Arial" w:cs="Arial"/>
                <w:sz w:val="20"/>
                <w:szCs w:val="20"/>
              </w:rPr>
              <w:t>sufficient knowledge may</w:t>
            </w:r>
            <w:r>
              <w:rPr>
                <w:rFonts w:ascii="Arial" w:hAnsi="Arial" w:cs="Arial"/>
                <w:sz w:val="20"/>
                <w:szCs w:val="20"/>
              </w:rPr>
              <w:t xml:space="preserve"> be available within the Parish Council and the community.</w:t>
            </w:r>
          </w:p>
          <w:p w:rsidR="00B51CF0" w:rsidRDefault="00B51CF0" w:rsidP="00015157">
            <w:pPr>
              <w:pStyle w:val="NoSpacing"/>
              <w:rPr>
                <w:rFonts w:ascii="Arial" w:hAnsi="Arial" w:cs="Arial"/>
                <w:sz w:val="20"/>
                <w:szCs w:val="20"/>
              </w:rPr>
            </w:pPr>
          </w:p>
          <w:p w:rsidR="00400DE5" w:rsidRDefault="00400DE5" w:rsidP="00015157">
            <w:pPr>
              <w:pStyle w:val="NoSpacing"/>
              <w:rPr>
                <w:rFonts w:ascii="Arial" w:hAnsi="Arial" w:cs="Arial"/>
                <w:sz w:val="20"/>
                <w:szCs w:val="20"/>
              </w:rPr>
            </w:pPr>
            <w:r>
              <w:rPr>
                <w:rFonts w:ascii="Arial" w:hAnsi="Arial" w:cs="Arial"/>
                <w:sz w:val="20"/>
                <w:szCs w:val="20"/>
              </w:rPr>
              <w:t xml:space="preserve">The Chairman thanked the </w:t>
            </w:r>
            <w:r w:rsidR="00B51CF0">
              <w:rPr>
                <w:rFonts w:ascii="Arial" w:hAnsi="Arial" w:cs="Arial"/>
                <w:sz w:val="20"/>
                <w:szCs w:val="20"/>
              </w:rPr>
              <w:t xml:space="preserve">Bio Blitz Group for their presentation and the </w:t>
            </w:r>
            <w:r>
              <w:rPr>
                <w:rFonts w:ascii="Arial" w:hAnsi="Arial" w:cs="Arial"/>
                <w:sz w:val="20"/>
                <w:szCs w:val="20"/>
              </w:rPr>
              <w:t>members of the public for attending</w:t>
            </w:r>
            <w:r w:rsidR="00B51CF0">
              <w:rPr>
                <w:rFonts w:ascii="Arial" w:hAnsi="Arial" w:cs="Arial"/>
                <w:sz w:val="20"/>
                <w:szCs w:val="20"/>
              </w:rPr>
              <w:t xml:space="preserve"> the meeting</w:t>
            </w:r>
            <w:r>
              <w:rPr>
                <w:rFonts w:ascii="Arial" w:hAnsi="Arial" w:cs="Arial"/>
                <w:sz w:val="20"/>
                <w:szCs w:val="20"/>
              </w:rPr>
              <w:t>.</w:t>
            </w:r>
          </w:p>
          <w:p w:rsidR="00CA76D1" w:rsidRPr="00622067" w:rsidRDefault="00CA76D1" w:rsidP="00015157">
            <w:pPr>
              <w:pStyle w:val="NoSpacing"/>
              <w:rPr>
                <w:rFonts w:ascii="Arial" w:hAnsi="Arial" w:cs="Arial"/>
                <w:sz w:val="20"/>
                <w:szCs w:val="20"/>
              </w:rPr>
            </w:pPr>
          </w:p>
        </w:tc>
      </w:tr>
      <w:tr w:rsidR="004237C6" w:rsidRPr="00265268" w:rsidTr="005E286B">
        <w:tc>
          <w:tcPr>
            <w:tcW w:w="10731" w:type="dxa"/>
            <w:gridSpan w:val="4"/>
          </w:tcPr>
          <w:p w:rsidR="004237C6" w:rsidRPr="00962E26" w:rsidRDefault="00CA76D1" w:rsidP="00B51CF0">
            <w:pPr>
              <w:pStyle w:val="NoSpacing"/>
              <w:rPr>
                <w:rFonts w:ascii="Arial" w:hAnsi="Arial" w:cs="Arial"/>
                <w:sz w:val="20"/>
                <w:szCs w:val="20"/>
              </w:rPr>
            </w:pPr>
            <w:r>
              <w:rPr>
                <w:rFonts w:ascii="Arial" w:hAnsi="Arial" w:cs="Arial"/>
                <w:sz w:val="20"/>
                <w:szCs w:val="20"/>
              </w:rPr>
              <w:t>The Ch</w:t>
            </w:r>
            <w:r w:rsidR="00001AB2">
              <w:rPr>
                <w:rFonts w:ascii="Arial" w:hAnsi="Arial" w:cs="Arial"/>
                <w:sz w:val="20"/>
                <w:szCs w:val="20"/>
              </w:rPr>
              <w:t xml:space="preserve">airman closed the meeting at </w:t>
            </w:r>
            <w:r w:rsidR="00B51CF0">
              <w:rPr>
                <w:rFonts w:ascii="Arial" w:hAnsi="Arial" w:cs="Arial"/>
                <w:sz w:val="20"/>
                <w:szCs w:val="20"/>
              </w:rPr>
              <w:t>7.50</w:t>
            </w:r>
            <w:r>
              <w:rPr>
                <w:rFonts w:ascii="Arial" w:hAnsi="Arial" w:cs="Arial"/>
                <w:sz w:val="20"/>
                <w:szCs w:val="20"/>
              </w:rPr>
              <w:t>pm.</w:t>
            </w:r>
          </w:p>
        </w:tc>
      </w:tr>
      <w:tr w:rsidR="004237C6" w:rsidRPr="00265268" w:rsidTr="005E286B">
        <w:tc>
          <w:tcPr>
            <w:tcW w:w="10731" w:type="dxa"/>
            <w:gridSpan w:val="4"/>
          </w:tcPr>
          <w:p w:rsidR="004237C6" w:rsidRPr="00622067" w:rsidRDefault="004237C6" w:rsidP="005E286B">
            <w:pPr>
              <w:pStyle w:val="NoSpacing"/>
              <w:rPr>
                <w:rFonts w:ascii="Arial" w:hAnsi="Arial" w:cs="Arial"/>
                <w:sz w:val="20"/>
                <w:szCs w:val="20"/>
              </w:rPr>
            </w:pPr>
            <w:r w:rsidRPr="00622067">
              <w:rPr>
                <w:rFonts w:ascii="Arial" w:hAnsi="Arial" w:cs="Arial"/>
                <w:sz w:val="20"/>
                <w:szCs w:val="20"/>
              </w:rPr>
              <w:t xml:space="preserve">Signed:                                       </w:t>
            </w:r>
            <w:r w:rsidR="005C095A">
              <w:rPr>
                <w:rFonts w:ascii="Arial" w:hAnsi="Arial" w:cs="Arial"/>
                <w:sz w:val="20"/>
                <w:szCs w:val="20"/>
              </w:rPr>
              <w:t xml:space="preserve">              </w:t>
            </w:r>
            <w:r w:rsidRPr="00622067">
              <w:rPr>
                <w:rFonts w:ascii="Arial" w:hAnsi="Arial" w:cs="Arial"/>
                <w:sz w:val="20"/>
                <w:szCs w:val="20"/>
              </w:rPr>
              <w:t>(Chairman)</w:t>
            </w:r>
          </w:p>
          <w:p w:rsidR="004237C6" w:rsidRPr="00622067" w:rsidRDefault="004237C6" w:rsidP="005E286B">
            <w:pPr>
              <w:pStyle w:val="NoSpacing"/>
              <w:rPr>
                <w:rFonts w:ascii="Arial" w:hAnsi="Arial" w:cs="Arial"/>
                <w:sz w:val="20"/>
                <w:szCs w:val="20"/>
              </w:rPr>
            </w:pPr>
          </w:p>
        </w:tc>
      </w:tr>
      <w:tr w:rsidR="004237C6" w:rsidRPr="00265268" w:rsidTr="005E286B">
        <w:tc>
          <w:tcPr>
            <w:tcW w:w="10731" w:type="dxa"/>
            <w:gridSpan w:val="4"/>
          </w:tcPr>
          <w:p w:rsidR="004237C6" w:rsidRPr="00622067" w:rsidRDefault="004237C6" w:rsidP="00001AB2">
            <w:pPr>
              <w:pStyle w:val="NoSpacing"/>
              <w:rPr>
                <w:rFonts w:ascii="Arial" w:hAnsi="Arial" w:cs="Arial"/>
                <w:sz w:val="20"/>
                <w:szCs w:val="20"/>
              </w:rPr>
            </w:pPr>
            <w:r w:rsidRPr="00622067">
              <w:rPr>
                <w:rFonts w:ascii="Arial" w:hAnsi="Arial" w:cs="Arial"/>
                <w:sz w:val="20"/>
                <w:szCs w:val="20"/>
              </w:rPr>
              <w:t xml:space="preserve">Next meeting: </w:t>
            </w:r>
            <w:r w:rsidR="00B021D3">
              <w:rPr>
                <w:rFonts w:ascii="Arial" w:hAnsi="Arial" w:cs="Arial"/>
                <w:sz w:val="20"/>
                <w:szCs w:val="20"/>
              </w:rPr>
              <w:t xml:space="preserve">Tuesday </w:t>
            </w:r>
            <w:r w:rsidR="00001AB2">
              <w:rPr>
                <w:rFonts w:ascii="Arial" w:hAnsi="Arial" w:cs="Arial"/>
                <w:sz w:val="20"/>
                <w:szCs w:val="20"/>
              </w:rPr>
              <w:t>3</w:t>
            </w:r>
            <w:r w:rsidR="00001AB2" w:rsidRPr="00001AB2">
              <w:rPr>
                <w:rFonts w:ascii="Arial" w:hAnsi="Arial" w:cs="Arial"/>
                <w:sz w:val="20"/>
                <w:szCs w:val="20"/>
                <w:vertAlign w:val="superscript"/>
              </w:rPr>
              <w:t>rd</w:t>
            </w:r>
            <w:r w:rsidR="00001AB2">
              <w:rPr>
                <w:rFonts w:ascii="Arial" w:hAnsi="Arial" w:cs="Arial"/>
                <w:sz w:val="20"/>
                <w:szCs w:val="20"/>
              </w:rPr>
              <w:t xml:space="preserve"> September</w:t>
            </w:r>
            <w:r w:rsidR="00B021D3">
              <w:rPr>
                <w:rFonts w:ascii="Arial" w:hAnsi="Arial" w:cs="Arial"/>
                <w:sz w:val="20"/>
                <w:szCs w:val="20"/>
              </w:rPr>
              <w:t xml:space="preserve"> 2019</w:t>
            </w:r>
          </w:p>
        </w:tc>
      </w:tr>
    </w:tbl>
    <w:p w:rsidR="00767413" w:rsidRDefault="00767413" w:rsidP="009C17ED">
      <w:pPr>
        <w:rPr>
          <w:rFonts w:ascii="Arial" w:hAnsi="Arial" w:cs="Arial"/>
          <w:b/>
          <w:sz w:val="20"/>
          <w:szCs w:val="20"/>
        </w:rPr>
      </w:pPr>
    </w:p>
    <w:p w:rsidR="00001AB2" w:rsidRDefault="00001AB2" w:rsidP="002A2479">
      <w:pPr>
        <w:rPr>
          <w:rFonts w:ascii="Arial" w:hAnsi="Arial" w:cs="Arial"/>
          <w:b/>
          <w:sz w:val="20"/>
          <w:szCs w:val="20"/>
        </w:rPr>
      </w:pPr>
    </w:p>
    <w:p w:rsidR="004014C9" w:rsidRDefault="004014C9" w:rsidP="002A2479">
      <w:pPr>
        <w:rPr>
          <w:rFonts w:ascii="Arial" w:hAnsi="Arial" w:cs="Arial"/>
          <w:b/>
          <w:sz w:val="20"/>
          <w:szCs w:val="20"/>
        </w:rPr>
      </w:pPr>
    </w:p>
    <w:p w:rsidR="00001AB2" w:rsidRDefault="00001AB2" w:rsidP="002A2479">
      <w:pPr>
        <w:rPr>
          <w:rFonts w:ascii="Arial" w:hAnsi="Arial" w:cs="Arial"/>
          <w:b/>
          <w:sz w:val="20"/>
          <w:szCs w:val="20"/>
        </w:rPr>
      </w:pPr>
    </w:p>
    <w:p w:rsidR="002A2479" w:rsidRDefault="004237C6" w:rsidP="002A2479">
      <w:pPr>
        <w:rPr>
          <w:rFonts w:ascii="Arial" w:hAnsi="Arial" w:cs="Arial"/>
          <w:b/>
          <w:sz w:val="20"/>
          <w:szCs w:val="20"/>
        </w:rPr>
      </w:pPr>
      <w:r>
        <w:rPr>
          <w:rFonts w:ascii="Arial" w:hAnsi="Arial" w:cs="Arial"/>
          <w:b/>
          <w:sz w:val="20"/>
          <w:szCs w:val="20"/>
        </w:rPr>
        <w:t xml:space="preserve">MPC Minutes </w:t>
      </w:r>
      <w:r w:rsidR="00001AB2">
        <w:rPr>
          <w:rFonts w:ascii="Arial" w:hAnsi="Arial" w:cs="Arial"/>
          <w:b/>
          <w:sz w:val="20"/>
          <w:szCs w:val="20"/>
        </w:rPr>
        <w:t>0</w:t>
      </w:r>
      <w:r w:rsidR="00B51CF0">
        <w:rPr>
          <w:rFonts w:ascii="Arial" w:hAnsi="Arial" w:cs="Arial"/>
          <w:b/>
          <w:sz w:val="20"/>
          <w:szCs w:val="20"/>
        </w:rPr>
        <w:t>6.08</w:t>
      </w:r>
      <w:r w:rsidR="003461CD">
        <w:rPr>
          <w:rFonts w:ascii="Arial" w:hAnsi="Arial" w:cs="Arial"/>
          <w:b/>
          <w:sz w:val="20"/>
          <w:szCs w:val="20"/>
        </w:rPr>
        <w:t>.2019</w:t>
      </w:r>
      <w:r w:rsidR="009C17ED">
        <w:rPr>
          <w:rFonts w:ascii="Arial" w:hAnsi="Arial" w:cs="Arial"/>
          <w:b/>
          <w:sz w:val="20"/>
          <w:szCs w:val="20"/>
        </w:rPr>
        <w:t xml:space="preserve"> Attachment no.1</w:t>
      </w:r>
      <w:r w:rsidR="003461CD">
        <w:rPr>
          <w:rFonts w:ascii="Arial" w:hAnsi="Arial" w:cs="Arial"/>
          <w:b/>
          <w:sz w:val="20"/>
          <w:szCs w:val="20"/>
        </w:rPr>
        <w:t xml:space="preserve"> – </w:t>
      </w:r>
      <w:r w:rsidR="00B51CF0">
        <w:rPr>
          <w:rFonts w:ascii="Arial" w:hAnsi="Arial" w:cs="Arial"/>
          <w:b/>
          <w:sz w:val="20"/>
          <w:szCs w:val="20"/>
        </w:rPr>
        <w:t>List of payments August 2019</w:t>
      </w:r>
    </w:p>
    <w:p w:rsidR="003461CD" w:rsidRDefault="003461CD" w:rsidP="002A2479">
      <w:pPr>
        <w:rPr>
          <w:rFonts w:ascii="Arial" w:hAnsi="Arial" w:cs="Arial"/>
          <w:b/>
          <w:sz w:val="20"/>
          <w:szCs w:val="20"/>
        </w:rPr>
      </w:pPr>
    </w:p>
    <w:p w:rsidR="00001AB2" w:rsidRDefault="00001AB2" w:rsidP="002A2479">
      <w:pPr>
        <w:rPr>
          <w:rFonts w:ascii="Arial" w:hAnsi="Arial" w:cs="Arial"/>
          <w:b/>
          <w:sz w:val="20"/>
          <w:szCs w:val="20"/>
        </w:rPr>
      </w:pPr>
    </w:p>
    <w:tbl>
      <w:tblPr>
        <w:tblW w:w="9880" w:type="dxa"/>
        <w:tblInd w:w="93" w:type="dxa"/>
        <w:tblLook w:val="04A0" w:firstRow="1" w:lastRow="0" w:firstColumn="1" w:lastColumn="0" w:noHBand="0" w:noVBand="1"/>
      </w:tblPr>
      <w:tblGrid>
        <w:gridCol w:w="7420"/>
        <w:gridCol w:w="1106"/>
        <w:gridCol w:w="1460"/>
      </w:tblGrid>
      <w:tr w:rsidR="004D595F" w:rsidRPr="004D595F" w:rsidTr="004D595F">
        <w:trPr>
          <w:trHeight w:val="540"/>
        </w:trPr>
        <w:tc>
          <w:tcPr>
            <w:tcW w:w="7420" w:type="dxa"/>
            <w:tcBorders>
              <w:top w:val="single" w:sz="4" w:space="0" w:color="auto"/>
              <w:left w:val="single" w:sz="4" w:space="0" w:color="auto"/>
              <w:bottom w:val="single" w:sz="4" w:space="0" w:color="auto"/>
              <w:right w:val="nil"/>
            </w:tcBorders>
            <w:shd w:val="clear" w:color="000000" w:fill="D9D9D9"/>
            <w:vAlign w:val="bottom"/>
            <w:hideMark/>
          </w:tcPr>
          <w:p w:rsidR="004D595F" w:rsidRPr="004D595F" w:rsidRDefault="004D595F" w:rsidP="004D595F">
            <w:pPr>
              <w:jc w:val="center"/>
              <w:rPr>
                <w:rFonts w:ascii="Arial" w:eastAsia="Times New Roman" w:hAnsi="Arial" w:cs="Arial"/>
                <w:b/>
                <w:bCs/>
                <w:sz w:val="20"/>
                <w:szCs w:val="20"/>
              </w:rPr>
            </w:pPr>
            <w:r w:rsidRPr="004D595F">
              <w:rPr>
                <w:rFonts w:ascii="Arial" w:eastAsia="Times New Roman" w:hAnsi="Arial" w:cs="Arial"/>
                <w:b/>
                <w:bCs/>
                <w:sz w:val="20"/>
                <w:szCs w:val="20"/>
              </w:rPr>
              <w:t>MANDATORY PAYMENTS FOR JULY 2019  (approved August meeting)</w:t>
            </w:r>
          </w:p>
        </w:tc>
        <w:tc>
          <w:tcPr>
            <w:tcW w:w="1000" w:type="dxa"/>
            <w:tcBorders>
              <w:top w:val="single" w:sz="4" w:space="0" w:color="auto"/>
              <w:left w:val="single" w:sz="4" w:space="0" w:color="auto"/>
              <w:bottom w:val="single" w:sz="4" w:space="0" w:color="auto"/>
              <w:right w:val="single" w:sz="4" w:space="0" w:color="auto"/>
            </w:tcBorders>
            <w:shd w:val="clear" w:color="000000" w:fill="D9D9D9"/>
            <w:hideMark/>
          </w:tcPr>
          <w:p w:rsidR="004D595F" w:rsidRPr="004D595F" w:rsidRDefault="004D595F" w:rsidP="004D595F">
            <w:pPr>
              <w:jc w:val="center"/>
              <w:rPr>
                <w:rFonts w:ascii="Arial" w:eastAsia="Times New Roman" w:hAnsi="Arial" w:cs="Arial"/>
                <w:b/>
                <w:bCs/>
                <w:sz w:val="20"/>
                <w:szCs w:val="20"/>
              </w:rPr>
            </w:pPr>
            <w:r w:rsidRPr="004D595F">
              <w:rPr>
                <w:rFonts w:ascii="Arial" w:eastAsia="Times New Roman" w:hAnsi="Arial" w:cs="Arial"/>
                <w:b/>
                <w:bCs/>
                <w:sz w:val="20"/>
                <w:szCs w:val="20"/>
              </w:rPr>
              <w:t>AMOUNT                (inc VAT)</w:t>
            </w:r>
          </w:p>
        </w:tc>
        <w:tc>
          <w:tcPr>
            <w:tcW w:w="1460" w:type="dxa"/>
            <w:tcBorders>
              <w:top w:val="single" w:sz="4" w:space="0" w:color="auto"/>
              <w:left w:val="nil"/>
              <w:bottom w:val="single" w:sz="4" w:space="0" w:color="auto"/>
              <w:right w:val="single" w:sz="4" w:space="0" w:color="auto"/>
            </w:tcBorders>
            <w:shd w:val="clear" w:color="000000" w:fill="D9D9D9"/>
            <w:vAlign w:val="bottom"/>
            <w:hideMark/>
          </w:tcPr>
          <w:p w:rsidR="004D595F" w:rsidRPr="004D595F" w:rsidRDefault="004D595F" w:rsidP="004D595F">
            <w:pPr>
              <w:rPr>
                <w:rFonts w:ascii="Arial" w:eastAsia="Times New Roman" w:hAnsi="Arial" w:cs="Arial"/>
                <w:b/>
                <w:bCs/>
                <w:sz w:val="20"/>
                <w:szCs w:val="20"/>
              </w:rPr>
            </w:pPr>
            <w:r w:rsidRPr="004D595F">
              <w:rPr>
                <w:rFonts w:ascii="Arial" w:eastAsia="Times New Roman" w:hAnsi="Arial" w:cs="Arial"/>
                <w:b/>
                <w:bCs/>
                <w:sz w:val="20"/>
                <w:szCs w:val="20"/>
              </w:rPr>
              <w:t>PAYMENT METHOD</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MDT (office rent) - paid 01/07/2019</w:t>
            </w:r>
          </w:p>
        </w:tc>
        <w:tc>
          <w:tcPr>
            <w:tcW w:w="1000" w:type="dxa"/>
            <w:tcBorders>
              <w:top w:val="nil"/>
              <w:left w:val="nil"/>
              <w:bottom w:val="single" w:sz="4" w:space="0" w:color="auto"/>
              <w:right w:val="single" w:sz="4" w:space="0" w:color="auto"/>
            </w:tcBorders>
            <w:shd w:val="clear" w:color="auto" w:fill="auto"/>
            <w:noWrap/>
            <w:hideMark/>
          </w:tcPr>
          <w:p w:rsidR="004D595F" w:rsidRPr="004D595F" w:rsidRDefault="004D595F" w:rsidP="004D595F">
            <w:pPr>
              <w:jc w:val="right"/>
              <w:rPr>
                <w:rFonts w:ascii="Arial" w:eastAsia="Times New Roman" w:hAnsi="Arial" w:cs="Arial"/>
                <w:sz w:val="20"/>
                <w:szCs w:val="20"/>
              </w:rPr>
            </w:pPr>
            <w:r w:rsidRPr="004D595F">
              <w:rPr>
                <w:rFonts w:ascii="Arial" w:eastAsia="Times New Roman" w:hAnsi="Arial" w:cs="Arial"/>
                <w:sz w:val="20"/>
                <w:szCs w:val="20"/>
              </w:rPr>
              <w:t>308.82</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Direct debit</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S JENKINS (Locum Clerk's salary 1 - 31 July 2019)</w:t>
            </w:r>
          </w:p>
        </w:tc>
        <w:tc>
          <w:tcPr>
            <w:tcW w:w="1000" w:type="dxa"/>
            <w:tcBorders>
              <w:top w:val="nil"/>
              <w:left w:val="nil"/>
              <w:bottom w:val="single" w:sz="4" w:space="0" w:color="auto"/>
              <w:right w:val="single" w:sz="4" w:space="0" w:color="auto"/>
            </w:tcBorders>
            <w:shd w:val="clear" w:color="auto" w:fill="auto"/>
            <w:noWrap/>
            <w:hideMark/>
          </w:tcPr>
          <w:p w:rsidR="004D595F" w:rsidRPr="004D595F" w:rsidRDefault="004D595F" w:rsidP="004D595F">
            <w:pPr>
              <w:jc w:val="right"/>
              <w:rPr>
                <w:rFonts w:ascii="Arial" w:eastAsia="Times New Roman" w:hAnsi="Arial" w:cs="Arial"/>
                <w:sz w:val="20"/>
                <w:szCs w:val="20"/>
              </w:rPr>
            </w:pPr>
            <w:r w:rsidRPr="004D595F">
              <w:rPr>
                <w:rFonts w:ascii="Arial" w:eastAsia="Times New Roman" w:hAnsi="Arial" w:cs="Arial"/>
                <w:sz w:val="20"/>
                <w:szCs w:val="20"/>
              </w:rPr>
              <w:t>838.36</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Cheque</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HMRC (PAYE and NI - next quarterly payment September)</w:t>
            </w:r>
          </w:p>
        </w:tc>
        <w:tc>
          <w:tcPr>
            <w:tcW w:w="1000" w:type="dxa"/>
            <w:tcBorders>
              <w:top w:val="nil"/>
              <w:left w:val="nil"/>
              <w:bottom w:val="single" w:sz="4" w:space="0" w:color="auto"/>
              <w:right w:val="single" w:sz="4" w:space="0" w:color="auto"/>
            </w:tcBorders>
            <w:shd w:val="clear" w:color="auto" w:fill="auto"/>
            <w:noWrap/>
            <w:hideMark/>
          </w:tcPr>
          <w:p w:rsidR="004D595F" w:rsidRPr="004D595F" w:rsidRDefault="004D595F" w:rsidP="004D595F">
            <w:pPr>
              <w:jc w:val="right"/>
              <w:rPr>
                <w:rFonts w:ascii="Arial" w:eastAsia="Times New Roman" w:hAnsi="Arial" w:cs="Arial"/>
                <w:sz w:val="20"/>
                <w:szCs w:val="20"/>
              </w:rPr>
            </w:pPr>
            <w:r w:rsidRPr="004D595F">
              <w:rPr>
                <w:rFonts w:ascii="Arial" w:eastAsia="Times New Roman" w:hAnsi="Arial" w:cs="Arial"/>
                <w:sz w:val="20"/>
                <w:szCs w:val="20"/>
              </w:rPr>
              <w:t>0.00</w:t>
            </w:r>
          </w:p>
        </w:tc>
        <w:tc>
          <w:tcPr>
            <w:tcW w:w="1460" w:type="dxa"/>
            <w:tcBorders>
              <w:top w:val="nil"/>
              <w:left w:val="nil"/>
              <w:bottom w:val="single" w:sz="4" w:space="0" w:color="auto"/>
              <w:right w:val="single" w:sz="4" w:space="0" w:color="auto"/>
            </w:tcBorders>
            <w:shd w:val="clear" w:color="auto" w:fill="auto"/>
            <w:noWrap/>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Cheque</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p>
        </w:tc>
        <w:tc>
          <w:tcPr>
            <w:tcW w:w="1000" w:type="dxa"/>
            <w:tcBorders>
              <w:top w:val="nil"/>
              <w:left w:val="nil"/>
              <w:bottom w:val="single" w:sz="4" w:space="0" w:color="auto"/>
              <w:right w:val="single" w:sz="4" w:space="0" w:color="auto"/>
            </w:tcBorders>
            <w:shd w:val="clear" w:color="auto" w:fill="auto"/>
            <w:noWrap/>
            <w:hideMark/>
          </w:tcPr>
          <w:p w:rsidR="004D595F" w:rsidRPr="004D595F" w:rsidRDefault="004D595F" w:rsidP="004D595F">
            <w:pPr>
              <w:jc w:val="right"/>
              <w:rPr>
                <w:rFonts w:ascii="Arial" w:eastAsia="Times New Roman" w:hAnsi="Arial" w:cs="Arial"/>
                <w:sz w:val="20"/>
                <w:szCs w:val="20"/>
              </w:rPr>
            </w:pPr>
            <w:r w:rsidRPr="004D595F">
              <w:rPr>
                <w:rFonts w:ascii="Arial" w:eastAsia="Times New Roman" w:hAnsi="Arial" w:cs="Arial"/>
                <w:sz w:val="20"/>
                <w:szCs w:val="20"/>
              </w:rPr>
              <w:t> </w:t>
            </w:r>
          </w:p>
        </w:tc>
        <w:tc>
          <w:tcPr>
            <w:tcW w:w="1460" w:type="dxa"/>
            <w:tcBorders>
              <w:top w:val="nil"/>
              <w:left w:val="nil"/>
              <w:bottom w:val="single" w:sz="4" w:space="0" w:color="auto"/>
              <w:right w:val="single" w:sz="4" w:space="0" w:color="auto"/>
            </w:tcBorders>
            <w:shd w:val="clear" w:color="auto" w:fill="auto"/>
            <w:noWrap/>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p>
        </w:tc>
        <w:tc>
          <w:tcPr>
            <w:tcW w:w="1000" w:type="dxa"/>
            <w:tcBorders>
              <w:top w:val="nil"/>
              <w:left w:val="nil"/>
              <w:bottom w:val="single" w:sz="4" w:space="0" w:color="auto"/>
              <w:right w:val="single" w:sz="4" w:space="0" w:color="auto"/>
            </w:tcBorders>
            <w:shd w:val="clear" w:color="auto" w:fill="auto"/>
            <w:noWrap/>
            <w:hideMark/>
          </w:tcPr>
          <w:p w:rsidR="004D595F" w:rsidRPr="004D595F" w:rsidRDefault="004D595F" w:rsidP="004D595F">
            <w:pPr>
              <w:jc w:val="right"/>
              <w:rPr>
                <w:rFonts w:ascii="Arial" w:eastAsia="Times New Roman" w:hAnsi="Arial" w:cs="Arial"/>
                <w:sz w:val="20"/>
                <w:szCs w:val="20"/>
              </w:rPr>
            </w:pPr>
            <w:r w:rsidRPr="004D595F">
              <w:rPr>
                <w:rFonts w:ascii="Arial" w:eastAsia="Times New Roman"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000000" w:fill="D9D9D9"/>
            <w:hideMark/>
          </w:tcPr>
          <w:p w:rsidR="004D595F" w:rsidRPr="004D595F" w:rsidRDefault="004D595F" w:rsidP="004D595F">
            <w:pPr>
              <w:jc w:val="center"/>
              <w:rPr>
                <w:rFonts w:ascii="Arial" w:eastAsia="Times New Roman" w:hAnsi="Arial" w:cs="Arial"/>
                <w:b/>
                <w:bCs/>
                <w:sz w:val="20"/>
                <w:szCs w:val="20"/>
              </w:rPr>
            </w:pPr>
            <w:r w:rsidRPr="004D595F">
              <w:rPr>
                <w:rFonts w:ascii="Arial" w:eastAsia="Times New Roman" w:hAnsi="Arial" w:cs="Arial"/>
                <w:b/>
                <w:bCs/>
                <w:sz w:val="20"/>
                <w:szCs w:val="20"/>
              </w:rPr>
              <w:t>OTHER PAYMENTS AUTHORISED 6 AUGUST 2019</w:t>
            </w:r>
          </w:p>
        </w:tc>
        <w:tc>
          <w:tcPr>
            <w:tcW w:w="1000" w:type="dxa"/>
            <w:tcBorders>
              <w:top w:val="nil"/>
              <w:left w:val="nil"/>
              <w:bottom w:val="single" w:sz="4" w:space="0" w:color="auto"/>
              <w:right w:val="single" w:sz="4" w:space="0" w:color="auto"/>
            </w:tcBorders>
            <w:shd w:val="clear" w:color="000000" w:fill="FFFFFF"/>
            <w:noWrap/>
            <w:hideMark/>
          </w:tcPr>
          <w:p w:rsidR="004D595F" w:rsidRPr="004D595F" w:rsidRDefault="004D595F" w:rsidP="004D595F">
            <w:pPr>
              <w:jc w:val="center"/>
              <w:rPr>
                <w:rFonts w:ascii="Arial" w:eastAsia="Times New Roman" w:hAnsi="Arial" w:cs="Arial"/>
                <w:b/>
                <w:bCs/>
                <w:sz w:val="20"/>
                <w:szCs w:val="20"/>
              </w:rPr>
            </w:pPr>
            <w:r w:rsidRPr="004D595F">
              <w:rPr>
                <w:rFonts w:ascii="Arial" w:eastAsia="Times New Roman" w:hAnsi="Arial" w:cs="Arial"/>
                <w:b/>
                <w:bCs/>
                <w:sz w:val="20"/>
                <w:szCs w:val="20"/>
              </w:rPr>
              <w:t> </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TALK TALK (telephone and internet)  - paid</w:t>
            </w:r>
            <w:r w:rsidRPr="004D595F">
              <w:rPr>
                <w:rFonts w:ascii="Arial" w:eastAsia="Times New Roman" w:hAnsi="Arial" w:cs="Arial"/>
                <w:color w:val="FF0000"/>
                <w:sz w:val="20"/>
                <w:szCs w:val="20"/>
              </w:rPr>
              <w:t xml:space="preserve"> </w:t>
            </w:r>
            <w:r w:rsidRPr="004D595F">
              <w:rPr>
                <w:rFonts w:ascii="Arial" w:eastAsia="Times New Roman" w:hAnsi="Arial" w:cs="Arial"/>
                <w:sz w:val="20"/>
                <w:szCs w:val="20"/>
              </w:rPr>
              <w:t>01/08/2019</w:t>
            </w:r>
          </w:p>
        </w:tc>
        <w:tc>
          <w:tcPr>
            <w:tcW w:w="100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jc w:val="right"/>
              <w:rPr>
                <w:rFonts w:ascii="Arial" w:eastAsia="Times New Roman" w:hAnsi="Arial" w:cs="Arial"/>
                <w:sz w:val="20"/>
                <w:szCs w:val="20"/>
              </w:rPr>
            </w:pPr>
            <w:r w:rsidRPr="004D595F">
              <w:rPr>
                <w:rFonts w:ascii="Arial" w:eastAsia="Times New Roman" w:hAnsi="Arial" w:cs="Arial"/>
                <w:sz w:val="20"/>
                <w:szCs w:val="20"/>
              </w:rPr>
              <w:t>32.87</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Direct debit</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Playdale Playgrounds Ltd - replacement swing cradle seats x2</w:t>
            </w:r>
          </w:p>
        </w:tc>
        <w:tc>
          <w:tcPr>
            <w:tcW w:w="100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jc w:val="right"/>
              <w:rPr>
                <w:rFonts w:ascii="Arial" w:eastAsia="Times New Roman" w:hAnsi="Arial" w:cs="Arial"/>
                <w:sz w:val="20"/>
                <w:szCs w:val="20"/>
              </w:rPr>
            </w:pPr>
            <w:r w:rsidRPr="004D595F">
              <w:rPr>
                <w:rFonts w:ascii="Arial" w:eastAsia="Times New Roman" w:hAnsi="Arial" w:cs="Arial"/>
                <w:sz w:val="20"/>
                <w:szCs w:val="20"/>
              </w:rPr>
              <w:t>131.04</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Cheque</w:t>
            </w:r>
          </w:p>
        </w:tc>
      </w:tr>
      <w:tr w:rsidR="004D595F" w:rsidRPr="004D595F" w:rsidTr="004D595F">
        <w:trPr>
          <w:trHeight w:val="540"/>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Cllr Paul Dodd expenses - tape £3.99, paint for benches £37.44, 2x watering cans for Youth Club Sentry maintenance £11.28</w:t>
            </w:r>
          </w:p>
        </w:tc>
        <w:tc>
          <w:tcPr>
            <w:tcW w:w="100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jc w:val="right"/>
              <w:rPr>
                <w:rFonts w:ascii="Arial" w:eastAsia="Times New Roman" w:hAnsi="Arial" w:cs="Arial"/>
                <w:sz w:val="20"/>
                <w:szCs w:val="20"/>
              </w:rPr>
            </w:pPr>
            <w:r w:rsidRPr="004D595F">
              <w:rPr>
                <w:rFonts w:ascii="Arial" w:eastAsia="Times New Roman" w:hAnsi="Arial" w:cs="Arial"/>
                <w:sz w:val="20"/>
                <w:szCs w:val="20"/>
              </w:rPr>
              <w:t>52.71</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Cheque</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Hire of Community Club - 2 July 2019</w:t>
            </w:r>
          </w:p>
        </w:tc>
        <w:tc>
          <w:tcPr>
            <w:tcW w:w="100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jc w:val="right"/>
              <w:rPr>
                <w:rFonts w:ascii="Arial" w:eastAsia="Times New Roman" w:hAnsi="Arial" w:cs="Arial"/>
                <w:sz w:val="20"/>
                <w:szCs w:val="20"/>
              </w:rPr>
            </w:pPr>
            <w:r w:rsidRPr="004D595F">
              <w:rPr>
                <w:rFonts w:ascii="Arial" w:eastAsia="Times New Roman" w:hAnsi="Arial" w:cs="Arial"/>
                <w:sz w:val="20"/>
                <w:szCs w:val="20"/>
              </w:rPr>
              <w:t>15.00</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Cheque</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xml:space="preserve">Viking 2x black ink cartridge, 2x magenta ink cartridge, 1x ream paper </w:t>
            </w:r>
          </w:p>
        </w:tc>
        <w:tc>
          <w:tcPr>
            <w:tcW w:w="100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jc w:val="right"/>
              <w:rPr>
                <w:rFonts w:ascii="Arial" w:eastAsia="Times New Roman" w:hAnsi="Arial" w:cs="Arial"/>
                <w:sz w:val="20"/>
                <w:szCs w:val="20"/>
              </w:rPr>
            </w:pPr>
            <w:r w:rsidRPr="004D595F">
              <w:rPr>
                <w:rFonts w:ascii="Arial" w:eastAsia="Times New Roman" w:hAnsi="Arial" w:cs="Arial"/>
                <w:sz w:val="20"/>
                <w:szCs w:val="20"/>
              </w:rPr>
              <w:t>86.10</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Cheque</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Hire of Parish Hall 23 April 2019 meeting</w:t>
            </w:r>
          </w:p>
        </w:tc>
        <w:tc>
          <w:tcPr>
            <w:tcW w:w="100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jc w:val="right"/>
              <w:rPr>
                <w:rFonts w:ascii="Arial" w:eastAsia="Times New Roman" w:hAnsi="Arial" w:cs="Arial"/>
                <w:sz w:val="20"/>
                <w:szCs w:val="20"/>
              </w:rPr>
            </w:pPr>
            <w:r w:rsidRPr="004D595F">
              <w:rPr>
                <w:rFonts w:ascii="Arial" w:eastAsia="Times New Roman" w:hAnsi="Arial" w:cs="Arial"/>
                <w:sz w:val="20"/>
                <w:szCs w:val="20"/>
              </w:rPr>
              <w:t>20.00</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Cheque</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Dawn Larner - purchase of flowers &amp; plants for War Memorial</w:t>
            </w:r>
          </w:p>
        </w:tc>
        <w:tc>
          <w:tcPr>
            <w:tcW w:w="100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jc w:val="right"/>
              <w:rPr>
                <w:rFonts w:ascii="Arial" w:eastAsia="Times New Roman" w:hAnsi="Arial" w:cs="Arial"/>
                <w:sz w:val="20"/>
                <w:szCs w:val="20"/>
              </w:rPr>
            </w:pPr>
            <w:r w:rsidRPr="004D595F">
              <w:rPr>
                <w:rFonts w:ascii="Arial" w:eastAsia="Times New Roman" w:hAnsi="Arial" w:cs="Arial"/>
                <w:sz w:val="20"/>
                <w:szCs w:val="20"/>
              </w:rPr>
              <w:t>96.00</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Cheque</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Mrs J Lammin - 4 hours admin &amp; handover 4 July, 24 July 2019</w:t>
            </w:r>
          </w:p>
        </w:tc>
        <w:tc>
          <w:tcPr>
            <w:tcW w:w="100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jc w:val="right"/>
              <w:rPr>
                <w:rFonts w:ascii="Arial" w:eastAsia="Times New Roman" w:hAnsi="Arial" w:cs="Arial"/>
                <w:sz w:val="20"/>
                <w:szCs w:val="20"/>
              </w:rPr>
            </w:pPr>
            <w:r w:rsidRPr="004D595F">
              <w:rPr>
                <w:rFonts w:ascii="Arial" w:eastAsia="Times New Roman" w:hAnsi="Arial" w:cs="Arial"/>
                <w:sz w:val="20"/>
                <w:szCs w:val="20"/>
              </w:rPr>
              <w:t>52.60</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Cheque</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Sarah Jenkins - expenses 12x 1st class, 12x 2nd class stamps</w:t>
            </w:r>
          </w:p>
        </w:tc>
        <w:tc>
          <w:tcPr>
            <w:tcW w:w="100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jc w:val="right"/>
              <w:rPr>
                <w:rFonts w:ascii="Arial" w:eastAsia="Times New Roman" w:hAnsi="Arial" w:cs="Arial"/>
                <w:sz w:val="20"/>
                <w:szCs w:val="20"/>
              </w:rPr>
            </w:pPr>
            <w:r w:rsidRPr="004D595F">
              <w:rPr>
                <w:rFonts w:ascii="Arial" w:eastAsia="Times New Roman" w:hAnsi="Arial" w:cs="Arial"/>
                <w:sz w:val="20"/>
                <w:szCs w:val="20"/>
              </w:rPr>
              <w:t>15.72</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Cheque</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Rob Austin - July - Churchyard £420.00, Henge &amp; Pound £35.00, ashes £65.00</w:t>
            </w:r>
          </w:p>
        </w:tc>
        <w:tc>
          <w:tcPr>
            <w:tcW w:w="100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jc w:val="right"/>
              <w:rPr>
                <w:rFonts w:ascii="Arial" w:eastAsia="Times New Roman" w:hAnsi="Arial" w:cs="Arial"/>
                <w:sz w:val="20"/>
                <w:szCs w:val="20"/>
              </w:rPr>
            </w:pPr>
            <w:r w:rsidRPr="004D595F">
              <w:rPr>
                <w:rFonts w:ascii="Arial" w:eastAsia="Times New Roman" w:hAnsi="Arial" w:cs="Arial"/>
                <w:sz w:val="20"/>
                <w:szCs w:val="20"/>
              </w:rPr>
              <w:t>520.00</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Cheque</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Pr>
                <w:rFonts w:ascii="Arial" w:eastAsia="Times New Roman" w:hAnsi="Arial" w:cs="Arial"/>
                <w:sz w:val="20"/>
                <w:szCs w:val="20"/>
              </w:rPr>
              <w:t>Annual charge for the Community Club green waste bin</w:t>
            </w:r>
          </w:p>
        </w:tc>
        <w:tc>
          <w:tcPr>
            <w:tcW w:w="100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r>
              <w:rPr>
                <w:rFonts w:ascii="Arial" w:eastAsia="Times New Roman" w:hAnsi="Arial" w:cs="Arial"/>
                <w:sz w:val="20"/>
                <w:szCs w:val="20"/>
              </w:rPr>
              <w:t xml:space="preserve">      40.00</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Pr>
                <w:rFonts w:ascii="Arial" w:eastAsia="Times New Roman" w:hAnsi="Arial" w:cs="Arial"/>
                <w:sz w:val="20"/>
                <w:szCs w:val="20"/>
              </w:rPr>
              <w:t>Cheque</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p>
        </w:tc>
      </w:tr>
      <w:tr w:rsidR="004D595F" w:rsidRPr="004D595F" w:rsidTr="004D595F">
        <w:trPr>
          <w:trHeight w:val="276"/>
        </w:trPr>
        <w:tc>
          <w:tcPr>
            <w:tcW w:w="7420" w:type="dxa"/>
            <w:tcBorders>
              <w:top w:val="nil"/>
              <w:left w:val="single" w:sz="4" w:space="0" w:color="auto"/>
              <w:bottom w:val="single" w:sz="4" w:space="0" w:color="auto"/>
              <w:right w:val="single" w:sz="4" w:space="0" w:color="auto"/>
            </w:tcBorders>
            <w:shd w:val="clear" w:color="auto" w:fill="auto"/>
            <w:noWrap/>
            <w:vAlign w:val="center"/>
            <w:hideMark/>
          </w:tcPr>
          <w:p w:rsidR="004D595F" w:rsidRPr="004D595F" w:rsidRDefault="004D595F" w:rsidP="004D595F">
            <w:pPr>
              <w:rPr>
                <w:rFonts w:ascii="Arial" w:eastAsia="Times New Roman" w:hAnsi="Arial" w:cs="Arial"/>
                <w:b/>
                <w:bCs/>
                <w:sz w:val="20"/>
                <w:szCs w:val="20"/>
              </w:rPr>
            </w:pPr>
            <w:r w:rsidRPr="004D595F">
              <w:rPr>
                <w:rFonts w:ascii="Arial" w:eastAsia="Times New Roman" w:hAnsi="Arial" w:cs="Arial"/>
                <w:b/>
                <w:bCs/>
                <w:sz w:val="20"/>
                <w:szCs w:val="20"/>
              </w:rPr>
              <w:t>TOTAL</w:t>
            </w:r>
          </w:p>
        </w:tc>
        <w:tc>
          <w:tcPr>
            <w:tcW w:w="100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jc w:val="right"/>
              <w:rPr>
                <w:rFonts w:ascii="Arial" w:eastAsia="Times New Roman" w:hAnsi="Arial" w:cs="Arial"/>
                <w:b/>
                <w:bCs/>
                <w:sz w:val="20"/>
                <w:szCs w:val="20"/>
              </w:rPr>
            </w:pPr>
            <w:r w:rsidRPr="004D595F">
              <w:rPr>
                <w:rFonts w:ascii="Arial" w:eastAsia="Times New Roman" w:hAnsi="Arial" w:cs="Arial"/>
                <w:b/>
                <w:bCs/>
                <w:sz w:val="20"/>
                <w:szCs w:val="20"/>
              </w:rPr>
              <w:t>2,</w:t>
            </w:r>
            <w:r>
              <w:rPr>
                <w:rFonts w:ascii="Arial" w:eastAsia="Times New Roman" w:hAnsi="Arial" w:cs="Arial"/>
                <w:b/>
                <w:bCs/>
                <w:sz w:val="20"/>
                <w:szCs w:val="20"/>
              </w:rPr>
              <w:t>209</w:t>
            </w:r>
            <w:r w:rsidRPr="004D595F">
              <w:rPr>
                <w:rFonts w:ascii="Arial" w:eastAsia="Times New Roman" w:hAnsi="Arial" w:cs="Arial"/>
                <w:b/>
                <w:bCs/>
                <w:sz w:val="20"/>
                <w:szCs w:val="20"/>
              </w:rPr>
              <w:t>.22</w:t>
            </w:r>
          </w:p>
        </w:tc>
        <w:tc>
          <w:tcPr>
            <w:tcW w:w="1460" w:type="dxa"/>
            <w:tcBorders>
              <w:top w:val="nil"/>
              <w:left w:val="nil"/>
              <w:bottom w:val="single" w:sz="4" w:space="0" w:color="auto"/>
              <w:right w:val="single" w:sz="4" w:space="0" w:color="auto"/>
            </w:tcBorders>
            <w:shd w:val="clear" w:color="auto" w:fill="auto"/>
            <w:noWrap/>
            <w:vAlign w:val="bottom"/>
            <w:hideMark/>
          </w:tcPr>
          <w:p w:rsidR="004D595F" w:rsidRPr="004D595F" w:rsidRDefault="004D595F" w:rsidP="004D595F">
            <w:pPr>
              <w:rPr>
                <w:rFonts w:ascii="Arial" w:eastAsia="Times New Roman" w:hAnsi="Arial" w:cs="Arial"/>
                <w:sz w:val="20"/>
                <w:szCs w:val="20"/>
              </w:rPr>
            </w:pPr>
            <w:r w:rsidRPr="004D595F">
              <w:rPr>
                <w:rFonts w:ascii="Arial" w:eastAsia="Times New Roman" w:hAnsi="Arial" w:cs="Arial"/>
                <w:sz w:val="20"/>
                <w:szCs w:val="20"/>
              </w:rPr>
              <w:t> </w:t>
            </w:r>
          </w:p>
        </w:tc>
      </w:tr>
      <w:tr w:rsidR="004D595F" w:rsidRPr="004D595F" w:rsidTr="004D595F">
        <w:trPr>
          <w:trHeight w:val="276"/>
        </w:trPr>
        <w:tc>
          <w:tcPr>
            <w:tcW w:w="7420" w:type="dxa"/>
            <w:tcBorders>
              <w:top w:val="nil"/>
              <w:left w:val="nil"/>
              <w:bottom w:val="nil"/>
              <w:right w:val="nil"/>
            </w:tcBorders>
            <w:shd w:val="clear" w:color="auto" w:fill="auto"/>
            <w:noWrap/>
            <w:vAlign w:val="bottom"/>
            <w:hideMark/>
          </w:tcPr>
          <w:p w:rsidR="004D595F" w:rsidRPr="004D595F" w:rsidRDefault="004D595F" w:rsidP="004D595F">
            <w:pPr>
              <w:rPr>
                <w:rFonts w:ascii="Calibri" w:eastAsia="Times New Roman" w:hAnsi="Calibri" w:cs="Calibri"/>
                <w:color w:val="000000"/>
                <w:sz w:val="20"/>
                <w:szCs w:val="20"/>
              </w:rPr>
            </w:pPr>
            <w:r w:rsidRPr="004D595F">
              <w:rPr>
                <w:rFonts w:ascii="Calibri" w:eastAsia="Times New Roman" w:hAnsi="Calibri" w:cs="Calibri"/>
                <w:color w:val="000000"/>
                <w:sz w:val="20"/>
                <w:szCs w:val="20"/>
              </w:rPr>
              <w:t xml:space="preserve">Transfer from deposit to current account </w:t>
            </w:r>
          </w:p>
        </w:tc>
        <w:tc>
          <w:tcPr>
            <w:tcW w:w="1000" w:type="dxa"/>
            <w:tcBorders>
              <w:top w:val="nil"/>
              <w:left w:val="nil"/>
              <w:bottom w:val="nil"/>
              <w:right w:val="nil"/>
            </w:tcBorders>
            <w:shd w:val="clear" w:color="auto" w:fill="auto"/>
            <w:noWrap/>
            <w:vAlign w:val="bottom"/>
            <w:hideMark/>
          </w:tcPr>
          <w:p w:rsidR="004D595F" w:rsidRPr="004D595F" w:rsidRDefault="004D595F" w:rsidP="004D595F">
            <w:pPr>
              <w:jc w:val="right"/>
              <w:rPr>
                <w:rFonts w:ascii="Calibri" w:eastAsia="Times New Roman" w:hAnsi="Calibri" w:cs="Calibri"/>
                <w:color w:val="000000"/>
                <w:sz w:val="20"/>
                <w:szCs w:val="20"/>
              </w:rPr>
            </w:pPr>
            <w:r w:rsidRPr="004D595F">
              <w:rPr>
                <w:rFonts w:ascii="Calibri" w:eastAsia="Times New Roman" w:hAnsi="Calibri" w:cs="Calibri"/>
                <w:color w:val="000000"/>
                <w:sz w:val="20"/>
                <w:szCs w:val="20"/>
              </w:rPr>
              <w:t>10,000.00</w:t>
            </w:r>
          </w:p>
        </w:tc>
        <w:tc>
          <w:tcPr>
            <w:tcW w:w="1460" w:type="dxa"/>
            <w:tcBorders>
              <w:top w:val="nil"/>
              <w:left w:val="nil"/>
              <w:bottom w:val="nil"/>
              <w:right w:val="nil"/>
            </w:tcBorders>
            <w:shd w:val="clear" w:color="auto" w:fill="auto"/>
            <w:noWrap/>
            <w:vAlign w:val="bottom"/>
            <w:hideMark/>
          </w:tcPr>
          <w:p w:rsidR="004D595F" w:rsidRPr="004D595F" w:rsidRDefault="004D595F" w:rsidP="004D595F">
            <w:pPr>
              <w:rPr>
                <w:rFonts w:ascii="Calibri" w:eastAsia="Times New Roman" w:hAnsi="Calibri" w:cs="Calibri"/>
                <w:color w:val="000000"/>
                <w:sz w:val="20"/>
                <w:szCs w:val="20"/>
              </w:rPr>
            </w:pPr>
          </w:p>
        </w:tc>
      </w:tr>
    </w:tbl>
    <w:p w:rsidR="003461CD" w:rsidRDefault="003461CD" w:rsidP="002A2479">
      <w:pPr>
        <w:rPr>
          <w:rFonts w:ascii="Arial" w:hAnsi="Arial" w:cs="Arial"/>
          <w:b/>
          <w:sz w:val="20"/>
          <w:szCs w:val="20"/>
        </w:rPr>
      </w:pPr>
    </w:p>
    <w:sectPr w:rsidR="003461CD" w:rsidSect="006E5254">
      <w:headerReference w:type="default" r:id="rId10"/>
      <w:footerReference w:type="default" r:id="rId11"/>
      <w:pgSz w:w="11906" w:h="16838"/>
      <w:pgMar w:top="720" w:right="720" w:bottom="720" w:left="720" w:header="720" w:footer="720" w:gutter="0"/>
      <w:pgNumType w:start="2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3D3" w:rsidRDefault="008243D3" w:rsidP="00CE5636">
      <w:r>
        <w:separator/>
      </w:r>
    </w:p>
  </w:endnote>
  <w:endnote w:type="continuationSeparator" w:id="0">
    <w:p w:rsidR="008243D3" w:rsidRDefault="008243D3" w:rsidP="00CE5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189997"/>
      <w:docPartObj>
        <w:docPartGallery w:val="Page Numbers (Bottom of Page)"/>
        <w:docPartUnique/>
      </w:docPartObj>
    </w:sdtPr>
    <w:sdtEndPr>
      <w:rPr>
        <w:noProof/>
      </w:rPr>
    </w:sdtEndPr>
    <w:sdtContent>
      <w:p w:rsidR="00E6213C" w:rsidRDefault="00E6213C">
        <w:pPr>
          <w:pStyle w:val="Footer"/>
          <w:jc w:val="center"/>
        </w:pPr>
        <w:r>
          <w:fldChar w:fldCharType="begin"/>
        </w:r>
        <w:r>
          <w:instrText xml:space="preserve"> PAGE   \* MERGEFORMAT </w:instrText>
        </w:r>
        <w:r>
          <w:fldChar w:fldCharType="separate"/>
        </w:r>
        <w:r w:rsidR="00394F0F">
          <w:rPr>
            <w:noProof/>
          </w:rPr>
          <w:t>26</w:t>
        </w:r>
        <w:r>
          <w:rPr>
            <w:noProof/>
          </w:rPr>
          <w:fldChar w:fldCharType="end"/>
        </w:r>
      </w:p>
    </w:sdtContent>
  </w:sdt>
  <w:p w:rsidR="00E6213C" w:rsidRDefault="00E621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3D3" w:rsidRDefault="008243D3" w:rsidP="00CE5636">
      <w:r>
        <w:separator/>
      </w:r>
    </w:p>
  </w:footnote>
  <w:footnote w:type="continuationSeparator" w:id="0">
    <w:p w:rsidR="008243D3" w:rsidRDefault="008243D3" w:rsidP="00CE56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13C" w:rsidRDefault="00E621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7472C"/>
    <w:multiLevelType w:val="hybridMultilevel"/>
    <w:tmpl w:val="408E0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CA3056"/>
    <w:multiLevelType w:val="hybridMultilevel"/>
    <w:tmpl w:val="0554A02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ED48A2"/>
    <w:multiLevelType w:val="hybridMultilevel"/>
    <w:tmpl w:val="291CA4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330BB4"/>
    <w:multiLevelType w:val="hybridMultilevel"/>
    <w:tmpl w:val="2E3AE7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94599D"/>
    <w:multiLevelType w:val="hybridMultilevel"/>
    <w:tmpl w:val="3B0CBAA2"/>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106987"/>
    <w:multiLevelType w:val="hybridMultilevel"/>
    <w:tmpl w:val="AE6AB1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957820"/>
    <w:multiLevelType w:val="hybridMultilevel"/>
    <w:tmpl w:val="579C9738"/>
    <w:lvl w:ilvl="0" w:tplc="9C06FA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4D68AE"/>
    <w:multiLevelType w:val="hybridMultilevel"/>
    <w:tmpl w:val="6A269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FF2F14"/>
    <w:multiLevelType w:val="hybridMultilevel"/>
    <w:tmpl w:val="E1144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510C3E"/>
    <w:multiLevelType w:val="hybridMultilevel"/>
    <w:tmpl w:val="947E4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CA2DB8"/>
    <w:multiLevelType w:val="hybridMultilevel"/>
    <w:tmpl w:val="6C743E72"/>
    <w:lvl w:ilvl="0" w:tplc="1374D1A4">
      <w:start w:val="1"/>
      <w:numFmt w:val="decimal"/>
      <w:pStyle w:val="Heading21"/>
      <w:lvlText w:val="%1."/>
      <w:lvlJc w:val="left"/>
      <w:pPr>
        <w:tabs>
          <w:tab w:val="num" w:pos="851"/>
        </w:tabs>
        <w:ind w:left="851" w:hanging="851"/>
      </w:pPr>
      <w:rPr>
        <w:rFonts w:ascii="Arial" w:hAnsi="Arial" w:cs="Arial" w:hint="default"/>
        <w:b/>
        <w:i w:val="0"/>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98D4B55"/>
    <w:multiLevelType w:val="hybridMultilevel"/>
    <w:tmpl w:val="1C0C6AEE"/>
    <w:lvl w:ilvl="0" w:tplc="7AEC1B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10E26AE"/>
    <w:multiLevelType w:val="hybridMultilevel"/>
    <w:tmpl w:val="200AA8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CF7FCE"/>
    <w:multiLevelType w:val="hybridMultilevel"/>
    <w:tmpl w:val="715EA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3225FE1"/>
    <w:multiLevelType w:val="hybridMultilevel"/>
    <w:tmpl w:val="28523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FD75D9"/>
    <w:multiLevelType w:val="hybridMultilevel"/>
    <w:tmpl w:val="C720C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D2D1C84"/>
    <w:multiLevelType w:val="hybridMultilevel"/>
    <w:tmpl w:val="6F7458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F52672E"/>
    <w:multiLevelType w:val="hybridMultilevel"/>
    <w:tmpl w:val="5AC0E53C"/>
    <w:lvl w:ilvl="0" w:tplc="AB789926">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FF972D5"/>
    <w:multiLevelType w:val="hybridMultilevel"/>
    <w:tmpl w:val="BF7A3B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05130FC"/>
    <w:multiLevelType w:val="hybridMultilevel"/>
    <w:tmpl w:val="BCC09D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100C21"/>
    <w:multiLevelType w:val="hybridMultilevel"/>
    <w:tmpl w:val="8BFCE1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4500444"/>
    <w:multiLevelType w:val="hybridMultilevel"/>
    <w:tmpl w:val="C3F62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D340556"/>
    <w:multiLevelType w:val="hybridMultilevel"/>
    <w:tmpl w:val="D152E994"/>
    <w:lvl w:ilvl="0" w:tplc="8FE85F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D8D63DA"/>
    <w:multiLevelType w:val="hybridMultilevel"/>
    <w:tmpl w:val="C09E0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E833E5F"/>
    <w:multiLevelType w:val="hybridMultilevel"/>
    <w:tmpl w:val="9F4CCF4E"/>
    <w:lvl w:ilvl="0" w:tplc="667AC474">
      <w:start w:val="1"/>
      <w:numFmt w:val="decimal"/>
      <w:lvlText w:val="%1."/>
      <w:lvlJc w:val="lef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E834AD1"/>
    <w:multiLevelType w:val="hybridMultilevel"/>
    <w:tmpl w:val="8BF223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2FD71D3"/>
    <w:multiLevelType w:val="hybridMultilevel"/>
    <w:tmpl w:val="114E3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4BA3546"/>
    <w:multiLevelType w:val="hybridMultilevel"/>
    <w:tmpl w:val="45C2AC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1D50395"/>
    <w:multiLevelType w:val="hybridMultilevel"/>
    <w:tmpl w:val="4560F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1D7522D"/>
    <w:multiLevelType w:val="hybridMultilevel"/>
    <w:tmpl w:val="61AC7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6D2BEE"/>
    <w:multiLevelType w:val="hybridMultilevel"/>
    <w:tmpl w:val="594AFBD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3A15DFD"/>
    <w:multiLevelType w:val="hybridMultilevel"/>
    <w:tmpl w:val="71B48C8C"/>
    <w:lvl w:ilvl="0" w:tplc="3A5C59D4">
      <w:start w:val="1"/>
      <w:numFmt w:val="decimal"/>
      <w:lvlText w:val="%1."/>
      <w:lvlJc w:val="left"/>
      <w:pPr>
        <w:ind w:left="720" w:hanging="360"/>
      </w:pPr>
      <w:rPr>
        <w:rFonts w:hint="default"/>
        <w:sz w:val="20"/>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8914EF0"/>
    <w:multiLevelType w:val="hybridMultilevel"/>
    <w:tmpl w:val="9FBA13DA"/>
    <w:lvl w:ilvl="0" w:tplc="DAC45012">
      <w:start w:val="1"/>
      <w:numFmt w:val="decimal"/>
      <w:lvlText w:val="%1."/>
      <w:lvlJc w:val="left"/>
      <w:pPr>
        <w:ind w:left="644" w:hanging="360"/>
      </w:pPr>
      <w:rPr>
        <w:rFonts w:hint="default"/>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FBA77CF"/>
    <w:multiLevelType w:val="hybridMultilevel"/>
    <w:tmpl w:val="A6F80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FC23D3F"/>
    <w:multiLevelType w:val="hybridMultilevel"/>
    <w:tmpl w:val="9E049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6D51138"/>
    <w:multiLevelType w:val="hybridMultilevel"/>
    <w:tmpl w:val="FB28C6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81E6A45"/>
    <w:multiLevelType w:val="hybridMultilevel"/>
    <w:tmpl w:val="AA6ED840"/>
    <w:lvl w:ilvl="0" w:tplc="FA88EF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10"/>
  </w:num>
  <w:num w:numId="3">
    <w:abstractNumId w:val="17"/>
  </w:num>
  <w:num w:numId="4">
    <w:abstractNumId w:val="24"/>
  </w:num>
  <w:num w:numId="5">
    <w:abstractNumId w:val="31"/>
  </w:num>
  <w:num w:numId="6">
    <w:abstractNumId w:val="26"/>
  </w:num>
  <w:num w:numId="7">
    <w:abstractNumId w:val="4"/>
  </w:num>
  <w:num w:numId="8">
    <w:abstractNumId w:val="29"/>
  </w:num>
  <w:num w:numId="9">
    <w:abstractNumId w:val="23"/>
  </w:num>
  <w:num w:numId="10">
    <w:abstractNumId w:val="21"/>
  </w:num>
  <w:num w:numId="11">
    <w:abstractNumId w:val="0"/>
  </w:num>
  <w:num w:numId="12">
    <w:abstractNumId w:val="33"/>
  </w:num>
  <w:num w:numId="13">
    <w:abstractNumId w:val="35"/>
  </w:num>
  <w:num w:numId="14">
    <w:abstractNumId w:val="15"/>
  </w:num>
  <w:num w:numId="15">
    <w:abstractNumId w:val="30"/>
  </w:num>
  <w:num w:numId="16">
    <w:abstractNumId w:val="19"/>
  </w:num>
  <w:num w:numId="17">
    <w:abstractNumId w:val="13"/>
  </w:num>
  <w:num w:numId="18">
    <w:abstractNumId w:val="9"/>
  </w:num>
  <w:num w:numId="19">
    <w:abstractNumId w:val="1"/>
  </w:num>
  <w:num w:numId="20">
    <w:abstractNumId w:val="28"/>
  </w:num>
  <w:num w:numId="21">
    <w:abstractNumId w:val="34"/>
  </w:num>
  <w:num w:numId="22">
    <w:abstractNumId w:val="8"/>
  </w:num>
  <w:num w:numId="23">
    <w:abstractNumId w:val="16"/>
  </w:num>
  <w:num w:numId="24">
    <w:abstractNumId w:val="5"/>
  </w:num>
  <w:num w:numId="25">
    <w:abstractNumId w:val="27"/>
  </w:num>
  <w:num w:numId="26">
    <w:abstractNumId w:val="20"/>
  </w:num>
  <w:num w:numId="27">
    <w:abstractNumId w:val="3"/>
  </w:num>
  <w:num w:numId="28">
    <w:abstractNumId w:val="6"/>
  </w:num>
  <w:num w:numId="29">
    <w:abstractNumId w:val="36"/>
  </w:num>
  <w:num w:numId="30">
    <w:abstractNumId w:val="11"/>
  </w:num>
  <w:num w:numId="31">
    <w:abstractNumId w:val="14"/>
  </w:num>
  <w:num w:numId="32">
    <w:abstractNumId w:val="7"/>
  </w:num>
  <w:num w:numId="33">
    <w:abstractNumId w:val="25"/>
  </w:num>
  <w:num w:numId="34">
    <w:abstractNumId w:val="12"/>
  </w:num>
  <w:num w:numId="35">
    <w:abstractNumId w:val="2"/>
  </w:num>
  <w:num w:numId="36">
    <w:abstractNumId w:val="22"/>
  </w:num>
  <w:num w:numId="37">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128"/>
    <w:rsid w:val="0000051C"/>
    <w:rsid w:val="00001AB2"/>
    <w:rsid w:val="00002FB3"/>
    <w:rsid w:val="00003529"/>
    <w:rsid w:val="00004C0B"/>
    <w:rsid w:val="0000636B"/>
    <w:rsid w:val="00014FC8"/>
    <w:rsid w:val="00015157"/>
    <w:rsid w:val="00024660"/>
    <w:rsid w:val="00026E13"/>
    <w:rsid w:val="000305AC"/>
    <w:rsid w:val="000310FE"/>
    <w:rsid w:val="00032C13"/>
    <w:rsid w:val="00033393"/>
    <w:rsid w:val="00034F51"/>
    <w:rsid w:val="00042FCE"/>
    <w:rsid w:val="00044076"/>
    <w:rsid w:val="0004450C"/>
    <w:rsid w:val="00054503"/>
    <w:rsid w:val="00054BF4"/>
    <w:rsid w:val="00057B75"/>
    <w:rsid w:val="00064220"/>
    <w:rsid w:val="00077396"/>
    <w:rsid w:val="00083D6B"/>
    <w:rsid w:val="00087013"/>
    <w:rsid w:val="00093F4C"/>
    <w:rsid w:val="00096234"/>
    <w:rsid w:val="00096CF0"/>
    <w:rsid w:val="000A0B51"/>
    <w:rsid w:val="000A2635"/>
    <w:rsid w:val="000A48CA"/>
    <w:rsid w:val="000A5EAF"/>
    <w:rsid w:val="000A7C86"/>
    <w:rsid w:val="000C220B"/>
    <w:rsid w:val="000C6CA9"/>
    <w:rsid w:val="000C7208"/>
    <w:rsid w:val="000E481B"/>
    <w:rsid w:val="000E6B35"/>
    <w:rsid w:val="000F28CA"/>
    <w:rsid w:val="000F6633"/>
    <w:rsid w:val="00101EAD"/>
    <w:rsid w:val="001112E5"/>
    <w:rsid w:val="00112196"/>
    <w:rsid w:val="00116EE2"/>
    <w:rsid w:val="00117F4B"/>
    <w:rsid w:val="001227AE"/>
    <w:rsid w:val="001278C5"/>
    <w:rsid w:val="0013043E"/>
    <w:rsid w:val="001313D5"/>
    <w:rsid w:val="0013342C"/>
    <w:rsid w:val="00135D0F"/>
    <w:rsid w:val="00141398"/>
    <w:rsid w:val="00146F90"/>
    <w:rsid w:val="0014755E"/>
    <w:rsid w:val="00155444"/>
    <w:rsid w:val="00157DB2"/>
    <w:rsid w:val="00164C9F"/>
    <w:rsid w:val="00166C4E"/>
    <w:rsid w:val="001712EF"/>
    <w:rsid w:val="001803E7"/>
    <w:rsid w:val="001810A7"/>
    <w:rsid w:val="001906F9"/>
    <w:rsid w:val="001907CE"/>
    <w:rsid w:val="00194C91"/>
    <w:rsid w:val="001A5AEE"/>
    <w:rsid w:val="001B07E9"/>
    <w:rsid w:val="001C487E"/>
    <w:rsid w:val="001E35E0"/>
    <w:rsid w:val="0020482E"/>
    <w:rsid w:val="0021395F"/>
    <w:rsid w:val="0022285C"/>
    <w:rsid w:val="00223093"/>
    <w:rsid w:val="002231EC"/>
    <w:rsid w:val="00226E38"/>
    <w:rsid w:val="002300C7"/>
    <w:rsid w:val="00230678"/>
    <w:rsid w:val="00231DEF"/>
    <w:rsid w:val="002557DF"/>
    <w:rsid w:val="00261C04"/>
    <w:rsid w:val="002650CC"/>
    <w:rsid w:val="00265268"/>
    <w:rsid w:val="002701BE"/>
    <w:rsid w:val="002747B2"/>
    <w:rsid w:val="002751F9"/>
    <w:rsid w:val="00280B8F"/>
    <w:rsid w:val="00285B62"/>
    <w:rsid w:val="00286A98"/>
    <w:rsid w:val="0029602B"/>
    <w:rsid w:val="002963DF"/>
    <w:rsid w:val="00297CAD"/>
    <w:rsid w:val="002A2479"/>
    <w:rsid w:val="002B3B20"/>
    <w:rsid w:val="002B714B"/>
    <w:rsid w:val="002C7FE6"/>
    <w:rsid w:val="002D03D7"/>
    <w:rsid w:val="002D5EE4"/>
    <w:rsid w:val="002F0001"/>
    <w:rsid w:val="002F0302"/>
    <w:rsid w:val="002F3FAB"/>
    <w:rsid w:val="00312478"/>
    <w:rsid w:val="00316555"/>
    <w:rsid w:val="00322556"/>
    <w:rsid w:val="00327104"/>
    <w:rsid w:val="0032767F"/>
    <w:rsid w:val="003278C3"/>
    <w:rsid w:val="00330E9A"/>
    <w:rsid w:val="00345C99"/>
    <w:rsid w:val="003461CD"/>
    <w:rsid w:val="0035074F"/>
    <w:rsid w:val="003543C5"/>
    <w:rsid w:val="00363446"/>
    <w:rsid w:val="0037284D"/>
    <w:rsid w:val="00372B28"/>
    <w:rsid w:val="0038689F"/>
    <w:rsid w:val="00390DAB"/>
    <w:rsid w:val="00391859"/>
    <w:rsid w:val="00392A84"/>
    <w:rsid w:val="00394F0F"/>
    <w:rsid w:val="003A3C97"/>
    <w:rsid w:val="003B25CE"/>
    <w:rsid w:val="003B6E9A"/>
    <w:rsid w:val="003D2268"/>
    <w:rsid w:val="003D4F83"/>
    <w:rsid w:val="003D5D15"/>
    <w:rsid w:val="003D6DEC"/>
    <w:rsid w:val="003D76E5"/>
    <w:rsid w:val="003D7E4A"/>
    <w:rsid w:val="003E2045"/>
    <w:rsid w:val="003E20C5"/>
    <w:rsid w:val="003E38B4"/>
    <w:rsid w:val="003E5B2C"/>
    <w:rsid w:val="003E750E"/>
    <w:rsid w:val="003F14B5"/>
    <w:rsid w:val="003F6E76"/>
    <w:rsid w:val="0040079C"/>
    <w:rsid w:val="00400DE5"/>
    <w:rsid w:val="004014C9"/>
    <w:rsid w:val="0040593D"/>
    <w:rsid w:val="00411540"/>
    <w:rsid w:val="004127F0"/>
    <w:rsid w:val="0041570C"/>
    <w:rsid w:val="00417B64"/>
    <w:rsid w:val="00421679"/>
    <w:rsid w:val="00422168"/>
    <w:rsid w:val="004237C6"/>
    <w:rsid w:val="00431FFF"/>
    <w:rsid w:val="00434579"/>
    <w:rsid w:val="00440E63"/>
    <w:rsid w:val="004410AB"/>
    <w:rsid w:val="00445184"/>
    <w:rsid w:val="00450CD3"/>
    <w:rsid w:val="00454300"/>
    <w:rsid w:val="00456F92"/>
    <w:rsid w:val="004632CD"/>
    <w:rsid w:val="00466128"/>
    <w:rsid w:val="00477CFC"/>
    <w:rsid w:val="00485AE5"/>
    <w:rsid w:val="00494C3F"/>
    <w:rsid w:val="00495C1A"/>
    <w:rsid w:val="004A0434"/>
    <w:rsid w:val="004A0F64"/>
    <w:rsid w:val="004A20C3"/>
    <w:rsid w:val="004A3FA5"/>
    <w:rsid w:val="004A5950"/>
    <w:rsid w:val="004B3C18"/>
    <w:rsid w:val="004B7AE2"/>
    <w:rsid w:val="004C0903"/>
    <w:rsid w:val="004D4943"/>
    <w:rsid w:val="004D561C"/>
    <w:rsid w:val="004D595F"/>
    <w:rsid w:val="004E3D62"/>
    <w:rsid w:val="004E6ECF"/>
    <w:rsid w:val="004E7E35"/>
    <w:rsid w:val="0050015F"/>
    <w:rsid w:val="00502112"/>
    <w:rsid w:val="0050394A"/>
    <w:rsid w:val="00504755"/>
    <w:rsid w:val="00504EA6"/>
    <w:rsid w:val="0050568E"/>
    <w:rsid w:val="00521D27"/>
    <w:rsid w:val="00524302"/>
    <w:rsid w:val="00526199"/>
    <w:rsid w:val="00532BF9"/>
    <w:rsid w:val="00540501"/>
    <w:rsid w:val="005418A5"/>
    <w:rsid w:val="00541AC4"/>
    <w:rsid w:val="0054234C"/>
    <w:rsid w:val="00567AC8"/>
    <w:rsid w:val="00573DFC"/>
    <w:rsid w:val="00575595"/>
    <w:rsid w:val="005761DA"/>
    <w:rsid w:val="005766BF"/>
    <w:rsid w:val="00583D96"/>
    <w:rsid w:val="00584FBC"/>
    <w:rsid w:val="00586CC9"/>
    <w:rsid w:val="00592850"/>
    <w:rsid w:val="00593C67"/>
    <w:rsid w:val="0059485F"/>
    <w:rsid w:val="00597055"/>
    <w:rsid w:val="005977DB"/>
    <w:rsid w:val="005A5B1C"/>
    <w:rsid w:val="005A6E19"/>
    <w:rsid w:val="005B326E"/>
    <w:rsid w:val="005B66F2"/>
    <w:rsid w:val="005C095A"/>
    <w:rsid w:val="005C3832"/>
    <w:rsid w:val="005C72CC"/>
    <w:rsid w:val="005D2294"/>
    <w:rsid w:val="005D48AA"/>
    <w:rsid w:val="005D5330"/>
    <w:rsid w:val="005D6E6E"/>
    <w:rsid w:val="005E286B"/>
    <w:rsid w:val="005F03A2"/>
    <w:rsid w:val="005F06EB"/>
    <w:rsid w:val="005F1003"/>
    <w:rsid w:val="005F4CAA"/>
    <w:rsid w:val="005F5E1E"/>
    <w:rsid w:val="005F5F17"/>
    <w:rsid w:val="005F6C35"/>
    <w:rsid w:val="006157A6"/>
    <w:rsid w:val="006179F6"/>
    <w:rsid w:val="00622067"/>
    <w:rsid w:val="006228F7"/>
    <w:rsid w:val="00626985"/>
    <w:rsid w:val="00630139"/>
    <w:rsid w:val="0063056A"/>
    <w:rsid w:val="0063416B"/>
    <w:rsid w:val="00637C56"/>
    <w:rsid w:val="006472FE"/>
    <w:rsid w:val="0065214D"/>
    <w:rsid w:val="006600D9"/>
    <w:rsid w:val="006654B6"/>
    <w:rsid w:val="00674F51"/>
    <w:rsid w:val="00687A68"/>
    <w:rsid w:val="00687A80"/>
    <w:rsid w:val="00690241"/>
    <w:rsid w:val="006E1FA2"/>
    <w:rsid w:val="006E25CE"/>
    <w:rsid w:val="006E3C1B"/>
    <w:rsid w:val="006E3CB2"/>
    <w:rsid w:val="006E4C2F"/>
    <w:rsid w:val="006E5254"/>
    <w:rsid w:val="006F138F"/>
    <w:rsid w:val="006F2258"/>
    <w:rsid w:val="006F3558"/>
    <w:rsid w:val="00700574"/>
    <w:rsid w:val="007047C4"/>
    <w:rsid w:val="00723F65"/>
    <w:rsid w:val="00724135"/>
    <w:rsid w:val="00724A2F"/>
    <w:rsid w:val="00733962"/>
    <w:rsid w:val="00745A50"/>
    <w:rsid w:val="00747E7B"/>
    <w:rsid w:val="00750B71"/>
    <w:rsid w:val="00767413"/>
    <w:rsid w:val="00767C0C"/>
    <w:rsid w:val="00774CCE"/>
    <w:rsid w:val="00781CC6"/>
    <w:rsid w:val="007969FB"/>
    <w:rsid w:val="007B7E37"/>
    <w:rsid w:val="007C0E0C"/>
    <w:rsid w:val="007C1CE4"/>
    <w:rsid w:val="007C55DE"/>
    <w:rsid w:val="007D0465"/>
    <w:rsid w:val="007E0223"/>
    <w:rsid w:val="007E3120"/>
    <w:rsid w:val="007E49D8"/>
    <w:rsid w:val="007E5236"/>
    <w:rsid w:val="007E5FD5"/>
    <w:rsid w:val="007E616A"/>
    <w:rsid w:val="007E6777"/>
    <w:rsid w:val="007F5ADC"/>
    <w:rsid w:val="00801175"/>
    <w:rsid w:val="00802B27"/>
    <w:rsid w:val="00814B43"/>
    <w:rsid w:val="00823768"/>
    <w:rsid w:val="008243D3"/>
    <w:rsid w:val="00834C7A"/>
    <w:rsid w:val="00834EE6"/>
    <w:rsid w:val="00854502"/>
    <w:rsid w:val="00870F36"/>
    <w:rsid w:val="00880BF5"/>
    <w:rsid w:val="00881431"/>
    <w:rsid w:val="0089150C"/>
    <w:rsid w:val="00895289"/>
    <w:rsid w:val="00897391"/>
    <w:rsid w:val="008A1B06"/>
    <w:rsid w:val="008A3241"/>
    <w:rsid w:val="008A3902"/>
    <w:rsid w:val="008A595F"/>
    <w:rsid w:val="008B431D"/>
    <w:rsid w:val="008B454A"/>
    <w:rsid w:val="008B46D3"/>
    <w:rsid w:val="008B67E6"/>
    <w:rsid w:val="008C47AB"/>
    <w:rsid w:val="008C7C30"/>
    <w:rsid w:val="008D593B"/>
    <w:rsid w:val="008D6868"/>
    <w:rsid w:val="008E3B1B"/>
    <w:rsid w:val="008E61EA"/>
    <w:rsid w:val="008F290B"/>
    <w:rsid w:val="008F4E31"/>
    <w:rsid w:val="0090176F"/>
    <w:rsid w:val="00906A32"/>
    <w:rsid w:val="009130CA"/>
    <w:rsid w:val="009210E5"/>
    <w:rsid w:val="009260F6"/>
    <w:rsid w:val="00927E3A"/>
    <w:rsid w:val="00931053"/>
    <w:rsid w:val="009420A9"/>
    <w:rsid w:val="00942C99"/>
    <w:rsid w:val="00960F55"/>
    <w:rsid w:val="00962E26"/>
    <w:rsid w:val="00964CB8"/>
    <w:rsid w:val="0096500B"/>
    <w:rsid w:val="009675C2"/>
    <w:rsid w:val="00975AB9"/>
    <w:rsid w:val="00981B47"/>
    <w:rsid w:val="0098330F"/>
    <w:rsid w:val="00992522"/>
    <w:rsid w:val="00993BAC"/>
    <w:rsid w:val="00994FA6"/>
    <w:rsid w:val="009969F5"/>
    <w:rsid w:val="00996C0C"/>
    <w:rsid w:val="009A3F6F"/>
    <w:rsid w:val="009A4B9A"/>
    <w:rsid w:val="009C17ED"/>
    <w:rsid w:val="009D09C2"/>
    <w:rsid w:val="009D181E"/>
    <w:rsid w:val="009D454E"/>
    <w:rsid w:val="009D4E99"/>
    <w:rsid w:val="009D641E"/>
    <w:rsid w:val="009E01D7"/>
    <w:rsid w:val="009E1AFF"/>
    <w:rsid w:val="009F2AD6"/>
    <w:rsid w:val="009F6F32"/>
    <w:rsid w:val="009F7F87"/>
    <w:rsid w:val="00A03623"/>
    <w:rsid w:val="00A07431"/>
    <w:rsid w:val="00A07862"/>
    <w:rsid w:val="00A10F0B"/>
    <w:rsid w:val="00A110AC"/>
    <w:rsid w:val="00A14D9F"/>
    <w:rsid w:val="00A20517"/>
    <w:rsid w:val="00A214F9"/>
    <w:rsid w:val="00A22B40"/>
    <w:rsid w:val="00A26849"/>
    <w:rsid w:val="00A269A4"/>
    <w:rsid w:val="00A3381C"/>
    <w:rsid w:val="00A346EC"/>
    <w:rsid w:val="00A355FD"/>
    <w:rsid w:val="00A36570"/>
    <w:rsid w:val="00A44891"/>
    <w:rsid w:val="00A6153A"/>
    <w:rsid w:val="00A74D11"/>
    <w:rsid w:val="00A76077"/>
    <w:rsid w:val="00A765B3"/>
    <w:rsid w:val="00A907E6"/>
    <w:rsid w:val="00AA563F"/>
    <w:rsid w:val="00AB5274"/>
    <w:rsid w:val="00AC48BE"/>
    <w:rsid w:val="00AD5B6A"/>
    <w:rsid w:val="00AE6477"/>
    <w:rsid w:val="00AF36C6"/>
    <w:rsid w:val="00AF3F9A"/>
    <w:rsid w:val="00AF4212"/>
    <w:rsid w:val="00B021D3"/>
    <w:rsid w:val="00B1111C"/>
    <w:rsid w:val="00B11494"/>
    <w:rsid w:val="00B17427"/>
    <w:rsid w:val="00B21FB8"/>
    <w:rsid w:val="00B22128"/>
    <w:rsid w:val="00B23687"/>
    <w:rsid w:val="00B34CE2"/>
    <w:rsid w:val="00B34E23"/>
    <w:rsid w:val="00B35018"/>
    <w:rsid w:val="00B42022"/>
    <w:rsid w:val="00B44EEA"/>
    <w:rsid w:val="00B46A18"/>
    <w:rsid w:val="00B51CF0"/>
    <w:rsid w:val="00B54F28"/>
    <w:rsid w:val="00B64D51"/>
    <w:rsid w:val="00B700EC"/>
    <w:rsid w:val="00B71213"/>
    <w:rsid w:val="00B72D53"/>
    <w:rsid w:val="00B76039"/>
    <w:rsid w:val="00B81268"/>
    <w:rsid w:val="00B93A36"/>
    <w:rsid w:val="00B94CCD"/>
    <w:rsid w:val="00BA155D"/>
    <w:rsid w:val="00BB2061"/>
    <w:rsid w:val="00BB50F4"/>
    <w:rsid w:val="00BC193C"/>
    <w:rsid w:val="00BC1EC1"/>
    <w:rsid w:val="00BC36B9"/>
    <w:rsid w:val="00BD281D"/>
    <w:rsid w:val="00BD561A"/>
    <w:rsid w:val="00BE00AB"/>
    <w:rsid w:val="00BE6CFF"/>
    <w:rsid w:val="00BF3BCA"/>
    <w:rsid w:val="00BF727C"/>
    <w:rsid w:val="00C003E5"/>
    <w:rsid w:val="00C05328"/>
    <w:rsid w:val="00C05C71"/>
    <w:rsid w:val="00C06D88"/>
    <w:rsid w:val="00C101CD"/>
    <w:rsid w:val="00C12DE1"/>
    <w:rsid w:val="00C23767"/>
    <w:rsid w:val="00C364D0"/>
    <w:rsid w:val="00C4543E"/>
    <w:rsid w:val="00C618B4"/>
    <w:rsid w:val="00C61D79"/>
    <w:rsid w:val="00C65FA3"/>
    <w:rsid w:val="00C828AF"/>
    <w:rsid w:val="00C85287"/>
    <w:rsid w:val="00C8541B"/>
    <w:rsid w:val="00C92149"/>
    <w:rsid w:val="00CA058F"/>
    <w:rsid w:val="00CA76A4"/>
    <w:rsid w:val="00CA76D1"/>
    <w:rsid w:val="00CB0F8F"/>
    <w:rsid w:val="00CC3B74"/>
    <w:rsid w:val="00CC7867"/>
    <w:rsid w:val="00CD1891"/>
    <w:rsid w:val="00CD2CB6"/>
    <w:rsid w:val="00CE518D"/>
    <w:rsid w:val="00CE5636"/>
    <w:rsid w:val="00CF1784"/>
    <w:rsid w:val="00CF3316"/>
    <w:rsid w:val="00CF51E2"/>
    <w:rsid w:val="00CF631F"/>
    <w:rsid w:val="00CF7556"/>
    <w:rsid w:val="00D00966"/>
    <w:rsid w:val="00D029CD"/>
    <w:rsid w:val="00D055E5"/>
    <w:rsid w:val="00D0754D"/>
    <w:rsid w:val="00D11A49"/>
    <w:rsid w:val="00D1396A"/>
    <w:rsid w:val="00D16F0F"/>
    <w:rsid w:val="00D33E2F"/>
    <w:rsid w:val="00D365CF"/>
    <w:rsid w:val="00D42701"/>
    <w:rsid w:val="00D42B3A"/>
    <w:rsid w:val="00D43A33"/>
    <w:rsid w:val="00D43F45"/>
    <w:rsid w:val="00D4536F"/>
    <w:rsid w:val="00D47186"/>
    <w:rsid w:val="00D55823"/>
    <w:rsid w:val="00D60AE5"/>
    <w:rsid w:val="00D64C6F"/>
    <w:rsid w:val="00D874F8"/>
    <w:rsid w:val="00D91E9D"/>
    <w:rsid w:val="00D96763"/>
    <w:rsid w:val="00DA449D"/>
    <w:rsid w:val="00DB129B"/>
    <w:rsid w:val="00DB38D4"/>
    <w:rsid w:val="00DB4E5D"/>
    <w:rsid w:val="00DB5B50"/>
    <w:rsid w:val="00DC1F7C"/>
    <w:rsid w:val="00DC3B68"/>
    <w:rsid w:val="00DC4998"/>
    <w:rsid w:val="00DD06C6"/>
    <w:rsid w:val="00DD2B47"/>
    <w:rsid w:val="00DE05F4"/>
    <w:rsid w:val="00DF6B75"/>
    <w:rsid w:val="00E00DC3"/>
    <w:rsid w:val="00E05D78"/>
    <w:rsid w:val="00E065DE"/>
    <w:rsid w:val="00E06F16"/>
    <w:rsid w:val="00E3540F"/>
    <w:rsid w:val="00E35C52"/>
    <w:rsid w:val="00E36438"/>
    <w:rsid w:val="00E54680"/>
    <w:rsid w:val="00E55082"/>
    <w:rsid w:val="00E6213C"/>
    <w:rsid w:val="00E71A40"/>
    <w:rsid w:val="00E72B19"/>
    <w:rsid w:val="00E7337C"/>
    <w:rsid w:val="00E81BC5"/>
    <w:rsid w:val="00E87301"/>
    <w:rsid w:val="00E91044"/>
    <w:rsid w:val="00E93BDD"/>
    <w:rsid w:val="00E97194"/>
    <w:rsid w:val="00EC13B5"/>
    <w:rsid w:val="00EC2E56"/>
    <w:rsid w:val="00ED2107"/>
    <w:rsid w:val="00ED7E12"/>
    <w:rsid w:val="00EE27FA"/>
    <w:rsid w:val="00EE5F43"/>
    <w:rsid w:val="00EE7729"/>
    <w:rsid w:val="00EF03E6"/>
    <w:rsid w:val="00EF10E8"/>
    <w:rsid w:val="00EF1438"/>
    <w:rsid w:val="00EF6C74"/>
    <w:rsid w:val="00F0074F"/>
    <w:rsid w:val="00F0129F"/>
    <w:rsid w:val="00F04989"/>
    <w:rsid w:val="00F07997"/>
    <w:rsid w:val="00F07B59"/>
    <w:rsid w:val="00F114F6"/>
    <w:rsid w:val="00F210B3"/>
    <w:rsid w:val="00F26949"/>
    <w:rsid w:val="00F3207B"/>
    <w:rsid w:val="00F349F1"/>
    <w:rsid w:val="00F37200"/>
    <w:rsid w:val="00F3749D"/>
    <w:rsid w:val="00F40AC7"/>
    <w:rsid w:val="00F4117D"/>
    <w:rsid w:val="00F453F9"/>
    <w:rsid w:val="00F45F62"/>
    <w:rsid w:val="00F549C8"/>
    <w:rsid w:val="00F55E88"/>
    <w:rsid w:val="00F65687"/>
    <w:rsid w:val="00F76A8F"/>
    <w:rsid w:val="00F80C11"/>
    <w:rsid w:val="00F86F54"/>
    <w:rsid w:val="00F92C09"/>
    <w:rsid w:val="00FA0627"/>
    <w:rsid w:val="00FA5E96"/>
    <w:rsid w:val="00FC0760"/>
    <w:rsid w:val="00FC32B0"/>
    <w:rsid w:val="00FC5D01"/>
    <w:rsid w:val="00FD070D"/>
    <w:rsid w:val="00FD74D8"/>
    <w:rsid w:val="00FE05F0"/>
    <w:rsid w:val="00FF10A7"/>
    <w:rsid w:val="00FF3783"/>
    <w:rsid w:val="00FF6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128"/>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F012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A058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66128"/>
    <w:pPr>
      <w:spacing w:after="0" w:line="240" w:lineRule="auto"/>
    </w:pPr>
  </w:style>
  <w:style w:type="paragraph" w:styleId="ListParagraph">
    <w:name w:val="List Paragraph"/>
    <w:basedOn w:val="Normal"/>
    <w:link w:val="ListParagraphChar"/>
    <w:uiPriority w:val="34"/>
    <w:qFormat/>
    <w:rsid w:val="00466128"/>
    <w:pPr>
      <w:ind w:left="720"/>
      <w:contextualSpacing/>
    </w:pPr>
  </w:style>
  <w:style w:type="character" w:customStyle="1" w:styleId="ListParagraphChar">
    <w:name w:val="List Paragraph Char"/>
    <w:link w:val="ListParagraph"/>
    <w:uiPriority w:val="34"/>
    <w:locked/>
    <w:rsid w:val="00466128"/>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66128"/>
    <w:rPr>
      <w:rFonts w:ascii="Tahoma" w:hAnsi="Tahoma" w:cs="Tahoma"/>
      <w:sz w:val="16"/>
      <w:szCs w:val="16"/>
    </w:rPr>
  </w:style>
  <w:style w:type="character" w:customStyle="1" w:styleId="BalloonTextChar">
    <w:name w:val="Balloon Text Char"/>
    <w:basedOn w:val="DefaultParagraphFont"/>
    <w:link w:val="BalloonText"/>
    <w:uiPriority w:val="99"/>
    <w:semiHidden/>
    <w:rsid w:val="00466128"/>
    <w:rPr>
      <w:rFonts w:ascii="Tahoma" w:hAnsi="Tahoma" w:cs="Tahoma"/>
      <w:sz w:val="16"/>
      <w:szCs w:val="16"/>
      <w:lang w:eastAsia="en-GB"/>
    </w:rPr>
  </w:style>
  <w:style w:type="paragraph" w:styleId="Header">
    <w:name w:val="header"/>
    <w:basedOn w:val="Normal"/>
    <w:link w:val="HeaderChar"/>
    <w:uiPriority w:val="99"/>
    <w:unhideWhenUsed/>
    <w:rsid w:val="00CE5636"/>
    <w:pPr>
      <w:tabs>
        <w:tab w:val="center" w:pos="4513"/>
        <w:tab w:val="right" w:pos="9026"/>
      </w:tabs>
    </w:pPr>
  </w:style>
  <w:style w:type="character" w:customStyle="1" w:styleId="HeaderChar">
    <w:name w:val="Header Char"/>
    <w:basedOn w:val="DefaultParagraphFont"/>
    <w:link w:val="Header"/>
    <w:uiPriority w:val="99"/>
    <w:rsid w:val="00CE5636"/>
    <w:rPr>
      <w:rFonts w:ascii="Times New Roman" w:hAnsi="Times New Roman" w:cs="Times New Roman"/>
      <w:sz w:val="24"/>
      <w:szCs w:val="24"/>
      <w:lang w:eastAsia="en-GB"/>
    </w:rPr>
  </w:style>
  <w:style w:type="paragraph" w:styleId="Footer">
    <w:name w:val="footer"/>
    <w:basedOn w:val="Normal"/>
    <w:link w:val="FooterChar"/>
    <w:uiPriority w:val="99"/>
    <w:unhideWhenUsed/>
    <w:rsid w:val="00CE5636"/>
    <w:pPr>
      <w:tabs>
        <w:tab w:val="center" w:pos="4513"/>
        <w:tab w:val="right" w:pos="9026"/>
      </w:tabs>
    </w:pPr>
  </w:style>
  <w:style w:type="character" w:customStyle="1" w:styleId="FooterChar">
    <w:name w:val="Footer Char"/>
    <w:basedOn w:val="DefaultParagraphFont"/>
    <w:link w:val="Footer"/>
    <w:uiPriority w:val="99"/>
    <w:rsid w:val="00CE5636"/>
    <w:rPr>
      <w:rFonts w:ascii="Times New Roman" w:hAnsi="Times New Roman" w:cs="Times New Roman"/>
      <w:sz w:val="24"/>
      <w:szCs w:val="24"/>
      <w:lang w:eastAsia="en-GB"/>
    </w:rPr>
  </w:style>
  <w:style w:type="paragraph" w:customStyle="1" w:styleId="Heading21">
    <w:name w:val="Heading 21"/>
    <w:basedOn w:val="Heading2"/>
    <w:qFormat/>
    <w:rsid w:val="00CA058F"/>
    <w:pPr>
      <w:numPr>
        <w:numId w:val="2"/>
      </w:numPr>
      <w:tabs>
        <w:tab w:val="clear" w:pos="851"/>
        <w:tab w:val="num" w:pos="360"/>
      </w:tabs>
      <w:ind w:left="0" w:firstLine="0"/>
    </w:pPr>
    <w:rPr>
      <w:rFonts w:ascii="Calibri" w:eastAsia="Times New Roman" w:hAnsi="Calibri" w:cs="Times New Roman"/>
      <w:color w:val="000000"/>
      <w:sz w:val="24"/>
      <w:lang w:eastAsia="en-US"/>
    </w:rPr>
  </w:style>
  <w:style w:type="character" w:customStyle="1" w:styleId="Heading2Char">
    <w:name w:val="Heading 2 Char"/>
    <w:basedOn w:val="DefaultParagraphFont"/>
    <w:link w:val="Heading2"/>
    <w:uiPriority w:val="9"/>
    <w:semiHidden/>
    <w:rsid w:val="00CA058F"/>
    <w:rPr>
      <w:rFonts w:asciiTheme="majorHAnsi" w:eastAsiaTheme="majorEastAsia" w:hAnsiTheme="majorHAnsi" w:cstheme="majorBidi"/>
      <w:b/>
      <w:bCs/>
      <w:color w:val="4F81BD" w:themeColor="accent1"/>
      <w:sz w:val="26"/>
      <w:szCs w:val="26"/>
      <w:lang w:eastAsia="en-GB"/>
    </w:rPr>
  </w:style>
  <w:style w:type="character" w:customStyle="1" w:styleId="Heading1Char">
    <w:name w:val="Heading 1 Char"/>
    <w:basedOn w:val="DefaultParagraphFont"/>
    <w:link w:val="Heading1"/>
    <w:uiPriority w:val="9"/>
    <w:rsid w:val="00F0129F"/>
    <w:rPr>
      <w:rFonts w:asciiTheme="majorHAnsi" w:eastAsiaTheme="majorEastAsia" w:hAnsiTheme="majorHAnsi" w:cstheme="majorBidi"/>
      <w:b/>
      <w:bCs/>
      <w:color w:val="365F91" w:themeColor="accent1" w:themeShade="BF"/>
      <w:sz w:val="28"/>
      <w:szCs w:val="2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128"/>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F012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A058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66128"/>
    <w:pPr>
      <w:spacing w:after="0" w:line="240" w:lineRule="auto"/>
    </w:pPr>
  </w:style>
  <w:style w:type="paragraph" w:styleId="ListParagraph">
    <w:name w:val="List Paragraph"/>
    <w:basedOn w:val="Normal"/>
    <w:link w:val="ListParagraphChar"/>
    <w:uiPriority w:val="34"/>
    <w:qFormat/>
    <w:rsid w:val="00466128"/>
    <w:pPr>
      <w:ind w:left="720"/>
      <w:contextualSpacing/>
    </w:pPr>
  </w:style>
  <w:style w:type="character" w:customStyle="1" w:styleId="ListParagraphChar">
    <w:name w:val="List Paragraph Char"/>
    <w:link w:val="ListParagraph"/>
    <w:uiPriority w:val="34"/>
    <w:locked/>
    <w:rsid w:val="00466128"/>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66128"/>
    <w:rPr>
      <w:rFonts w:ascii="Tahoma" w:hAnsi="Tahoma" w:cs="Tahoma"/>
      <w:sz w:val="16"/>
      <w:szCs w:val="16"/>
    </w:rPr>
  </w:style>
  <w:style w:type="character" w:customStyle="1" w:styleId="BalloonTextChar">
    <w:name w:val="Balloon Text Char"/>
    <w:basedOn w:val="DefaultParagraphFont"/>
    <w:link w:val="BalloonText"/>
    <w:uiPriority w:val="99"/>
    <w:semiHidden/>
    <w:rsid w:val="00466128"/>
    <w:rPr>
      <w:rFonts w:ascii="Tahoma" w:hAnsi="Tahoma" w:cs="Tahoma"/>
      <w:sz w:val="16"/>
      <w:szCs w:val="16"/>
      <w:lang w:eastAsia="en-GB"/>
    </w:rPr>
  </w:style>
  <w:style w:type="paragraph" w:styleId="Header">
    <w:name w:val="header"/>
    <w:basedOn w:val="Normal"/>
    <w:link w:val="HeaderChar"/>
    <w:uiPriority w:val="99"/>
    <w:unhideWhenUsed/>
    <w:rsid w:val="00CE5636"/>
    <w:pPr>
      <w:tabs>
        <w:tab w:val="center" w:pos="4513"/>
        <w:tab w:val="right" w:pos="9026"/>
      </w:tabs>
    </w:pPr>
  </w:style>
  <w:style w:type="character" w:customStyle="1" w:styleId="HeaderChar">
    <w:name w:val="Header Char"/>
    <w:basedOn w:val="DefaultParagraphFont"/>
    <w:link w:val="Header"/>
    <w:uiPriority w:val="99"/>
    <w:rsid w:val="00CE5636"/>
    <w:rPr>
      <w:rFonts w:ascii="Times New Roman" w:hAnsi="Times New Roman" w:cs="Times New Roman"/>
      <w:sz w:val="24"/>
      <w:szCs w:val="24"/>
      <w:lang w:eastAsia="en-GB"/>
    </w:rPr>
  </w:style>
  <w:style w:type="paragraph" w:styleId="Footer">
    <w:name w:val="footer"/>
    <w:basedOn w:val="Normal"/>
    <w:link w:val="FooterChar"/>
    <w:uiPriority w:val="99"/>
    <w:unhideWhenUsed/>
    <w:rsid w:val="00CE5636"/>
    <w:pPr>
      <w:tabs>
        <w:tab w:val="center" w:pos="4513"/>
        <w:tab w:val="right" w:pos="9026"/>
      </w:tabs>
    </w:pPr>
  </w:style>
  <w:style w:type="character" w:customStyle="1" w:styleId="FooterChar">
    <w:name w:val="Footer Char"/>
    <w:basedOn w:val="DefaultParagraphFont"/>
    <w:link w:val="Footer"/>
    <w:uiPriority w:val="99"/>
    <w:rsid w:val="00CE5636"/>
    <w:rPr>
      <w:rFonts w:ascii="Times New Roman" w:hAnsi="Times New Roman" w:cs="Times New Roman"/>
      <w:sz w:val="24"/>
      <w:szCs w:val="24"/>
      <w:lang w:eastAsia="en-GB"/>
    </w:rPr>
  </w:style>
  <w:style w:type="paragraph" w:customStyle="1" w:styleId="Heading21">
    <w:name w:val="Heading 21"/>
    <w:basedOn w:val="Heading2"/>
    <w:qFormat/>
    <w:rsid w:val="00CA058F"/>
    <w:pPr>
      <w:numPr>
        <w:numId w:val="2"/>
      </w:numPr>
      <w:tabs>
        <w:tab w:val="clear" w:pos="851"/>
        <w:tab w:val="num" w:pos="360"/>
      </w:tabs>
      <w:ind w:left="0" w:firstLine="0"/>
    </w:pPr>
    <w:rPr>
      <w:rFonts w:ascii="Calibri" w:eastAsia="Times New Roman" w:hAnsi="Calibri" w:cs="Times New Roman"/>
      <w:color w:val="000000"/>
      <w:sz w:val="24"/>
      <w:lang w:eastAsia="en-US"/>
    </w:rPr>
  </w:style>
  <w:style w:type="character" w:customStyle="1" w:styleId="Heading2Char">
    <w:name w:val="Heading 2 Char"/>
    <w:basedOn w:val="DefaultParagraphFont"/>
    <w:link w:val="Heading2"/>
    <w:uiPriority w:val="9"/>
    <w:semiHidden/>
    <w:rsid w:val="00CA058F"/>
    <w:rPr>
      <w:rFonts w:asciiTheme="majorHAnsi" w:eastAsiaTheme="majorEastAsia" w:hAnsiTheme="majorHAnsi" w:cstheme="majorBidi"/>
      <w:b/>
      <w:bCs/>
      <w:color w:val="4F81BD" w:themeColor="accent1"/>
      <w:sz w:val="26"/>
      <w:szCs w:val="26"/>
      <w:lang w:eastAsia="en-GB"/>
    </w:rPr>
  </w:style>
  <w:style w:type="character" w:customStyle="1" w:styleId="Heading1Char">
    <w:name w:val="Heading 1 Char"/>
    <w:basedOn w:val="DefaultParagraphFont"/>
    <w:link w:val="Heading1"/>
    <w:uiPriority w:val="9"/>
    <w:rsid w:val="00F0129F"/>
    <w:rPr>
      <w:rFonts w:asciiTheme="majorHAnsi" w:eastAsiaTheme="majorEastAsia" w:hAnsiTheme="majorHAnsi" w:cstheme="majorBidi"/>
      <w:b/>
      <w:bCs/>
      <w:color w:val="365F91" w:themeColor="accent1" w:themeShade="BF"/>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6573">
      <w:bodyDiv w:val="1"/>
      <w:marLeft w:val="0"/>
      <w:marRight w:val="0"/>
      <w:marTop w:val="0"/>
      <w:marBottom w:val="0"/>
      <w:divBdr>
        <w:top w:val="none" w:sz="0" w:space="0" w:color="auto"/>
        <w:left w:val="none" w:sz="0" w:space="0" w:color="auto"/>
        <w:bottom w:val="none" w:sz="0" w:space="0" w:color="auto"/>
        <w:right w:val="none" w:sz="0" w:space="0" w:color="auto"/>
      </w:divBdr>
    </w:div>
    <w:div w:id="218519286">
      <w:bodyDiv w:val="1"/>
      <w:marLeft w:val="0"/>
      <w:marRight w:val="0"/>
      <w:marTop w:val="0"/>
      <w:marBottom w:val="0"/>
      <w:divBdr>
        <w:top w:val="none" w:sz="0" w:space="0" w:color="auto"/>
        <w:left w:val="none" w:sz="0" w:space="0" w:color="auto"/>
        <w:bottom w:val="none" w:sz="0" w:space="0" w:color="auto"/>
        <w:right w:val="none" w:sz="0" w:space="0" w:color="auto"/>
      </w:divBdr>
    </w:div>
    <w:div w:id="273749488">
      <w:bodyDiv w:val="1"/>
      <w:marLeft w:val="0"/>
      <w:marRight w:val="0"/>
      <w:marTop w:val="0"/>
      <w:marBottom w:val="0"/>
      <w:divBdr>
        <w:top w:val="none" w:sz="0" w:space="0" w:color="auto"/>
        <w:left w:val="none" w:sz="0" w:space="0" w:color="auto"/>
        <w:bottom w:val="none" w:sz="0" w:space="0" w:color="auto"/>
        <w:right w:val="none" w:sz="0" w:space="0" w:color="auto"/>
      </w:divBdr>
    </w:div>
    <w:div w:id="317922799">
      <w:bodyDiv w:val="1"/>
      <w:marLeft w:val="0"/>
      <w:marRight w:val="0"/>
      <w:marTop w:val="0"/>
      <w:marBottom w:val="0"/>
      <w:divBdr>
        <w:top w:val="none" w:sz="0" w:space="0" w:color="auto"/>
        <w:left w:val="none" w:sz="0" w:space="0" w:color="auto"/>
        <w:bottom w:val="none" w:sz="0" w:space="0" w:color="auto"/>
        <w:right w:val="none" w:sz="0" w:space="0" w:color="auto"/>
      </w:divBdr>
    </w:div>
    <w:div w:id="348991967">
      <w:bodyDiv w:val="1"/>
      <w:marLeft w:val="0"/>
      <w:marRight w:val="0"/>
      <w:marTop w:val="0"/>
      <w:marBottom w:val="0"/>
      <w:divBdr>
        <w:top w:val="none" w:sz="0" w:space="0" w:color="auto"/>
        <w:left w:val="none" w:sz="0" w:space="0" w:color="auto"/>
        <w:bottom w:val="none" w:sz="0" w:space="0" w:color="auto"/>
        <w:right w:val="none" w:sz="0" w:space="0" w:color="auto"/>
      </w:divBdr>
    </w:div>
    <w:div w:id="365562241">
      <w:bodyDiv w:val="1"/>
      <w:marLeft w:val="0"/>
      <w:marRight w:val="0"/>
      <w:marTop w:val="0"/>
      <w:marBottom w:val="0"/>
      <w:divBdr>
        <w:top w:val="none" w:sz="0" w:space="0" w:color="auto"/>
        <w:left w:val="none" w:sz="0" w:space="0" w:color="auto"/>
        <w:bottom w:val="none" w:sz="0" w:space="0" w:color="auto"/>
        <w:right w:val="none" w:sz="0" w:space="0" w:color="auto"/>
      </w:divBdr>
    </w:div>
    <w:div w:id="392197344">
      <w:bodyDiv w:val="1"/>
      <w:marLeft w:val="0"/>
      <w:marRight w:val="0"/>
      <w:marTop w:val="0"/>
      <w:marBottom w:val="0"/>
      <w:divBdr>
        <w:top w:val="none" w:sz="0" w:space="0" w:color="auto"/>
        <w:left w:val="none" w:sz="0" w:space="0" w:color="auto"/>
        <w:bottom w:val="none" w:sz="0" w:space="0" w:color="auto"/>
        <w:right w:val="none" w:sz="0" w:space="0" w:color="auto"/>
      </w:divBdr>
    </w:div>
    <w:div w:id="397946596">
      <w:bodyDiv w:val="1"/>
      <w:marLeft w:val="0"/>
      <w:marRight w:val="0"/>
      <w:marTop w:val="0"/>
      <w:marBottom w:val="0"/>
      <w:divBdr>
        <w:top w:val="none" w:sz="0" w:space="0" w:color="auto"/>
        <w:left w:val="none" w:sz="0" w:space="0" w:color="auto"/>
        <w:bottom w:val="none" w:sz="0" w:space="0" w:color="auto"/>
        <w:right w:val="none" w:sz="0" w:space="0" w:color="auto"/>
      </w:divBdr>
    </w:div>
    <w:div w:id="423694255">
      <w:bodyDiv w:val="1"/>
      <w:marLeft w:val="0"/>
      <w:marRight w:val="0"/>
      <w:marTop w:val="0"/>
      <w:marBottom w:val="0"/>
      <w:divBdr>
        <w:top w:val="none" w:sz="0" w:space="0" w:color="auto"/>
        <w:left w:val="none" w:sz="0" w:space="0" w:color="auto"/>
        <w:bottom w:val="none" w:sz="0" w:space="0" w:color="auto"/>
        <w:right w:val="none" w:sz="0" w:space="0" w:color="auto"/>
      </w:divBdr>
    </w:div>
    <w:div w:id="448011519">
      <w:bodyDiv w:val="1"/>
      <w:marLeft w:val="0"/>
      <w:marRight w:val="0"/>
      <w:marTop w:val="0"/>
      <w:marBottom w:val="0"/>
      <w:divBdr>
        <w:top w:val="none" w:sz="0" w:space="0" w:color="auto"/>
        <w:left w:val="none" w:sz="0" w:space="0" w:color="auto"/>
        <w:bottom w:val="none" w:sz="0" w:space="0" w:color="auto"/>
        <w:right w:val="none" w:sz="0" w:space="0" w:color="auto"/>
      </w:divBdr>
    </w:div>
    <w:div w:id="566109308">
      <w:bodyDiv w:val="1"/>
      <w:marLeft w:val="0"/>
      <w:marRight w:val="0"/>
      <w:marTop w:val="0"/>
      <w:marBottom w:val="0"/>
      <w:divBdr>
        <w:top w:val="none" w:sz="0" w:space="0" w:color="auto"/>
        <w:left w:val="none" w:sz="0" w:space="0" w:color="auto"/>
        <w:bottom w:val="none" w:sz="0" w:space="0" w:color="auto"/>
        <w:right w:val="none" w:sz="0" w:space="0" w:color="auto"/>
      </w:divBdr>
    </w:div>
    <w:div w:id="583075776">
      <w:bodyDiv w:val="1"/>
      <w:marLeft w:val="0"/>
      <w:marRight w:val="0"/>
      <w:marTop w:val="0"/>
      <w:marBottom w:val="0"/>
      <w:divBdr>
        <w:top w:val="none" w:sz="0" w:space="0" w:color="auto"/>
        <w:left w:val="none" w:sz="0" w:space="0" w:color="auto"/>
        <w:bottom w:val="none" w:sz="0" w:space="0" w:color="auto"/>
        <w:right w:val="none" w:sz="0" w:space="0" w:color="auto"/>
      </w:divBdr>
    </w:div>
    <w:div w:id="640503852">
      <w:bodyDiv w:val="1"/>
      <w:marLeft w:val="0"/>
      <w:marRight w:val="0"/>
      <w:marTop w:val="0"/>
      <w:marBottom w:val="0"/>
      <w:divBdr>
        <w:top w:val="none" w:sz="0" w:space="0" w:color="auto"/>
        <w:left w:val="none" w:sz="0" w:space="0" w:color="auto"/>
        <w:bottom w:val="none" w:sz="0" w:space="0" w:color="auto"/>
        <w:right w:val="none" w:sz="0" w:space="0" w:color="auto"/>
      </w:divBdr>
    </w:div>
    <w:div w:id="663430968">
      <w:bodyDiv w:val="1"/>
      <w:marLeft w:val="0"/>
      <w:marRight w:val="0"/>
      <w:marTop w:val="0"/>
      <w:marBottom w:val="0"/>
      <w:divBdr>
        <w:top w:val="none" w:sz="0" w:space="0" w:color="auto"/>
        <w:left w:val="none" w:sz="0" w:space="0" w:color="auto"/>
        <w:bottom w:val="none" w:sz="0" w:space="0" w:color="auto"/>
        <w:right w:val="none" w:sz="0" w:space="0" w:color="auto"/>
      </w:divBdr>
    </w:div>
    <w:div w:id="923416962">
      <w:bodyDiv w:val="1"/>
      <w:marLeft w:val="0"/>
      <w:marRight w:val="0"/>
      <w:marTop w:val="0"/>
      <w:marBottom w:val="0"/>
      <w:divBdr>
        <w:top w:val="none" w:sz="0" w:space="0" w:color="auto"/>
        <w:left w:val="none" w:sz="0" w:space="0" w:color="auto"/>
        <w:bottom w:val="none" w:sz="0" w:space="0" w:color="auto"/>
        <w:right w:val="none" w:sz="0" w:space="0" w:color="auto"/>
      </w:divBdr>
    </w:div>
    <w:div w:id="963272425">
      <w:bodyDiv w:val="1"/>
      <w:marLeft w:val="0"/>
      <w:marRight w:val="0"/>
      <w:marTop w:val="0"/>
      <w:marBottom w:val="0"/>
      <w:divBdr>
        <w:top w:val="none" w:sz="0" w:space="0" w:color="auto"/>
        <w:left w:val="none" w:sz="0" w:space="0" w:color="auto"/>
        <w:bottom w:val="none" w:sz="0" w:space="0" w:color="auto"/>
        <w:right w:val="none" w:sz="0" w:space="0" w:color="auto"/>
      </w:divBdr>
    </w:div>
    <w:div w:id="1172138776">
      <w:bodyDiv w:val="1"/>
      <w:marLeft w:val="0"/>
      <w:marRight w:val="0"/>
      <w:marTop w:val="0"/>
      <w:marBottom w:val="0"/>
      <w:divBdr>
        <w:top w:val="none" w:sz="0" w:space="0" w:color="auto"/>
        <w:left w:val="none" w:sz="0" w:space="0" w:color="auto"/>
        <w:bottom w:val="none" w:sz="0" w:space="0" w:color="auto"/>
        <w:right w:val="none" w:sz="0" w:space="0" w:color="auto"/>
      </w:divBdr>
    </w:div>
    <w:div w:id="1187711834">
      <w:bodyDiv w:val="1"/>
      <w:marLeft w:val="0"/>
      <w:marRight w:val="0"/>
      <w:marTop w:val="0"/>
      <w:marBottom w:val="0"/>
      <w:divBdr>
        <w:top w:val="none" w:sz="0" w:space="0" w:color="auto"/>
        <w:left w:val="none" w:sz="0" w:space="0" w:color="auto"/>
        <w:bottom w:val="none" w:sz="0" w:space="0" w:color="auto"/>
        <w:right w:val="none" w:sz="0" w:space="0" w:color="auto"/>
      </w:divBdr>
    </w:div>
    <w:div w:id="1199389404">
      <w:bodyDiv w:val="1"/>
      <w:marLeft w:val="0"/>
      <w:marRight w:val="0"/>
      <w:marTop w:val="0"/>
      <w:marBottom w:val="0"/>
      <w:divBdr>
        <w:top w:val="none" w:sz="0" w:space="0" w:color="auto"/>
        <w:left w:val="none" w:sz="0" w:space="0" w:color="auto"/>
        <w:bottom w:val="none" w:sz="0" w:space="0" w:color="auto"/>
        <w:right w:val="none" w:sz="0" w:space="0" w:color="auto"/>
      </w:divBdr>
    </w:div>
    <w:div w:id="1216893364">
      <w:bodyDiv w:val="1"/>
      <w:marLeft w:val="0"/>
      <w:marRight w:val="0"/>
      <w:marTop w:val="0"/>
      <w:marBottom w:val="0"/>
      <w:divBdr>
        <w:top w:val="none" w:sz="0" w:space="0" w:color="auto"/>
        <w:left w:val="none" w:sz="0" w:space="0" w:color="auto"/>
        <w:bottom w:val="none" w:sz="0" w:space="0" w:color="auto"/>
        <w:right w:val="none" w:sz="0" w:space="0" w:color="auto"/>
      </w:divBdr>
    </w:div>
    <w:div w:id="1237787808">
      <w:bodyDiv w:val="1"/>
      <w:marLeft w:val="0"/>
      <w:marRight w:val="0"/>
      <w:marTop w:val="0"/>
      <w:marBottom w:val="0"/>
      <w:divBdr>
        <w:top w:val="none" w:sz="0" w:space="0" w:color="auto"/>
        <w:left w:val="none" w:sz="0" w:space="0" w:color="auto"/>
        <w:bottom w:val="none" w:sz="0" w:space="0" w:color="auto"/>
        <w:right w:val="none" w:sz="0" w:space="0" w:color="auto"/>
      </w:divBdr>
    </w:div>
    <w:div w:id="1499031469">
      <w:bodyDiv w:val="1"/>
      <w:marLeft w:val="0"/>
      <w:marRight w:val="0"/>
      <w:marTop w:val="0"/>
      <w:marBottom w:val="0"/>
      <w:divBdr>
        <w:top w:val="none" w:sz="0" w:space="0" w:color="auto"/>
        <w:left w:val="none" w:sz="0" w:space="0" w:color="auto"/>
        <w:bottom w:val="none" w:sz="0" w:space="0" w:color="auto"/>
        <w:right w:val="none" w:sz="0" w:space="0" w:color="auto"/>
      </w:divBdr>
    </w:div>
    <w:div w:id="1525048343">
      <w:bodyDiv w:val="1"/>
      <w:marLeft w:val="0"/>
      <w:marRight w:val="0"/>
      <w:marTop w:val="0"/>
      <w:marBottom w:val="0"/>
      <w:divBdr>
        <w:top w:val="none" w:sz="0" w:space="0" w:color="auto"/>
        <w:left w:val="none" w:sz="0" w:space="0" w:color="auto"/>
        <w:bottom w:val="none" w:sz="0" w:space="0" w:color="auto"/>
        <w:right w:val="none" w:sz="0" w:space="0" w:color="auto"/>
      </w:divBdr>
    </w:div>
    <w:div w:id="1536963515">
      <w:bodyDiv w:val="1"/>
      <w:marLeft w:val="0"/>
      <w:marRight w:val="0"/>
      <w:marTop w:val="0"/>
      <w:marBottom w:val="0"/>
      <w:divBdr>
        <w:top w:val="none" w:sz="0" w:space="0" w:color="auto"/>
        <w:left w:val="none" w:sz="0" w:space="0" w:color="auto"/>
        <w:bottom w:val="none" w:sz="0" w:space="0" w:color="auto"/>
        <w:right w:val="none" w:sz="0" w:space="0" w:color="auto"/>
      </w:divBdr>
    </w:div>
    <w:div w:id="1562517739">
      <w:bodyDiv w:val="1"/>
      <w:marLeft w:val="0"/>
      <w:marRight w:val="0"/>
      <w:marTop w:val="0"/>
      <w:marBottom w:val="0"/>
      <w:divBdr>
        <w:top w:val="none" w:sz="0" w:space="0" w:color="auto"/>
        <w:left w:val="none" w:sz="0" w:space="0" w:color="auto"/>
        <w:bottom w:val="none" w:sz="0" w:space="0" w:color="auto"/>
        <w:right w:val="none" w:sz="0" w:space="0" w:color="auto"/>
      </w:divBdr>
    </w:div>
    <w:div w:id="1636790298">
      <w:bodyDiv w:val="1"/>
      <w:marLeft w:val="0"/>
      <w:marRight w:val="0"/>
      <w:marTop w:val="0"/>
      <w:marBottom w:val="0"/>
      <w:divBdr>
        <w:top w:val="none" w:sz="0" w:space="0" w:color="auto"/>
        <w:left w:val="none" w:sz="0" w:space="0" w:color="auto"/>
        <w:bottom w:val="none" w:sz="0" w:space="0" w:color="auto"/>
        <w:right w:val="none" w:sz="0" w:space="0" w:color="auto"/>
      </w:divBdr>
    </w:div>
    <w:div w:id="2047365203">
      <w:bodyDiv w:val="1"/>
      <w:marLeft w:val="0"/>
      <w:marRight w:val="0"/>
      <w:marTop w:val="0"/>
      <w:marBottom w:val="0"/>
      <w:divBdr>
        <w:top w:val="none" w:sz="0" w:space="0" w:color="auto"/>
        <w:left w:val="none" w:sz="0" w:space="0" w:color="auto"/>
        <w:bottom w:val="none" w:sz="0" w:space="0" w:color="auto"/>
        <w:right w:val="none" w:sz="0" w:space="0" w:color="auto"/>
      </w:divBdr>
    </w:div>
    <w:div w:id="210718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E3CC3-4EAF-4048-A73A-76E560406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4</Pages>
  <Words>1238</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MPC</dc:creator>
  <cp:lastModifiedBy>MPC</cp:lastModifiedBy>
  <cp:revision>35</cp:revision>
  <cp:lastPrinted>2019-09-03T14:19:00Z</cp:lastPrinted>
  <dcterms:created xsi:type="dcterms:W3CDTF">2019-05-21T15:23:00Z</dcterms:created>
  <dcterms:modified xsi:type="dcterms:W3CDTF">2019-09-03T14:20:00Z</dcterms:modified>
</cp:coreProperties>
</file>